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1C171" w14:textId="3E622918" w:rsidR="00CE78D8" w:rsidRPr="001D0C66" w:rsidRDefault="00CF4B9A" w:rsidP="00CE78D8">
      <w:pPr>
        <w:pStyle w:val="Ttulo"/>
        <w:rPr>
          <w:szCs w:val="24"/>
        </w:rPr>
      </w:pPr>
      <w:r>
        <w:rPr>
          <w:szCs w:val="24"/>
        </w:rPr>
        <w:t xml:space="preserve">ACTA </w:t>
      </w:r>
      <w:r w:rsidR="00CE78D8" w:rsidRPr="001D0C66">
        <w:rPr>
          <w:szCs w:val="24"/>
        </w:rPr>
        <w:t xml:space="preserve">JUNTA DE FACULTAD. </w:t>
      </w:r>
      <w:r>
        <w:rPr>
          <w:szCs w:val="24"/>
        </w:rPr>
        <w:t>22 DE JULIO 2021</w:t>
      </w:r>
    </w:p>
    <w:p w14:paraId="2696B2DE" w14:textId="77777777" w:rsidR="00CE78D8" w:rsidRPr="001D0C66" w:rsidRDefault="00CE78D8" w:rsidP="00CE78D8">
      <w:pPr>
        <w:pStyle w:val="NormalWeb"/>
        <w:jc w:val="both"/>
      </w:pPr>
    </w:p>
    <w:p w14:paraId="7E58A591" w14:textId="03FBBDD6" w:rsidR="00CE78D8" w:rsidRPr="001D0C66" w:rsidRDefault="00CF4B9A" w:rsidP="00CE78D8">
      <w:pPr>
        <w:pStyle w:val="NormalWeb"/>
        <w:jc w:val="both"/>
      </w:pPr>
      <w:r>
        <w:t xml:space="preserve">Reunida la Junta de la Facultad de Ciencias del Trabajo en sesión </w:t>
      </w:r>
      <w:r w:rsidR="00CE78D8" w:rsidRPr="001D0C66">
        <w:t xml:space="preserve">ordinaria </w:t>
      </w:r>
      <w:r w:rsidR="00A00D49">
        <w:t xml:space="preserve">PRESENCIAL en el </w:t>
      </w:r>
      <w:r w:rsidR="001B54B2">
        <w:t>SALÓN</w:t>
      </w:r>
      <w:r w:rsidR="00A00D49">
        <w:t xml:space="preserve"> </w:t>
      </w:r>
      <w:r w:rsidR="001B54B2">
        <w:t xml:space="preserve">ACTOS </w:t>
      </w:r>
      <w:r w:rsidR="00A00D49">
        <w:t xml:space="preserve">de la Facultad, </w:t>
      </w:r>
      <w:r w:rsidR="00CE78D8" w:rsidRPr="001D0C66">
        <w:t xml:space="preserve">el </w:t>
      </w:r>
      <w:r w:rsidR="005744B3">
        <w:t>jueves 2</w:t>
      </w:r>
      <w:r w:rsidR="00A00D49">
        <w:t xml:space="preserve">2 </w:t>
      </w:r>
      <w:r w:rsidR="005744B3">
        <w:t>de ju</w:t>
      </w:r>
      <w:r w:rsidR="00A00D49">
        <w:t>l</w:t>
      </w:r>
      <w:r w:rsidR="005744B3">
        <w:t>io</w:t>
      </w:r>
      <w:r w:rsidR="00CE78D8" w:rsidRPr="001D0C66">
        <w:t>, a las 1</w:t>
      </w:r>
      <w:r w:rsidR="00A00D49">
        <w:t>3</w:t>
      </w:r>
      <w:r w:rsidR="00CE78D8" w:rsidRPr="001D0C66">
        <w:t>.00 h.,</w:t>
      </w:r>
      <w:r>
        <w:t xml:space="preserve"> habido siendo debidamente convocados todos sus miembros, de acuerdo con el orden del día, se abordan los siguientes asuntos: </w:t>
      </w:r>
    </w:p>
    <w:p w14:paraId="29D4B159" w14:textId="77777777" w:rsidR="00CE78D8" w:rsidRPr="001D0C66" w:rsidRDefault="00CE78D8" w:rsidP="00CE78D8">
      <w:pPr>
        <w:pStyle w:val="Encabezado1"/>
        <w:jc w:val="center"/>
        <w:rPr>
          <w:szCs w:val="24"/>
        </w:rPr>
      </w:pPr>
    </w:p>
    <w:p w14:paraId="0C0147A1" w14:textId="4C0F1285" w:rsidR="005744B3" w:rsidRDefault="003E16F4" w:rsidP="005744B3">
      <w:pPr>
        <w:pStyle w:val="NormalWeb"/>
        <w:numPr>
          <w:ilvl w:val="0"/>
          <w:numId w:val="1"/>
        </w:numPr>
        <w:jc w:val="both"/>
      </w:pPr>
      <w:r w:rsidRPr="00FB5411">
        <w:t>Aprobación</w:t>
      </w:r>
      <w:r w:rsidR="00C07A55">
        <w:t>, si procede,</w:t>
      </w:r>
      <w:r w:rsidR="00CE78D8" w:rsidRPr="00FB5411">
        <w:t xml:space="preserve"> de</w:t>
      </w:r>
      <w:r w:rsidR="00B92BBB">
        <w:t xml:space="preserve"> </w:t>
      </w:r>
      <w:r w:rsidR="00CE78D8" w:rsidRPr="00FB5411">
        <w:t>l</w:t>
      </w:r>
      <w:r w:rsidR="00B92BBB">
        <w:t>as</w:t>
      </w:r>
      <w:r w:rsidR="00CE78D8" w:rsidRPr="00FB5411">
        <w:t xml:space="preserve"> acta</w:t>
      </w:r>
      <w:r w:rsidR="00B92BBB">
        <w:t xml:space="preserve">s correspondientes a </w:t>
      </w:r>
      <w:r>
        <w:t xml:space="preserve">la </w:t>
      </w:r>
      <w:r w:rsidR="00CE78D8" w:rsidRPr="00FB5411">
        <w:t>sesión ordinaria</w:t>
      </w:r>
      <w:r>
        <w:t xml:space="preserve"> de la Junta de Facultad</w:t>
      </w:r>
      <w:r w:rsidR="00CE78D8" w:rsidRPr="00FB5411">
        <w:t xml:space="preserve"> </w:t>
      </w:r>
      <w:r w:rsidR="00B92BBB">
        <w:t xml:space="preserve">celebrada </w:t>
      </w:r>
      <w:r w:rsidR="00CE78D8" w:rsidRPr="00FB5411">
        <w:t xml:space="preserve">el pasado </w:t>
      </w:r>
      <w:r w:rsidR="005744B3">
        <w:t>2</w:t>
      </w:r>
      <w:r w:rsidR="00A00D49">
        <w:t>4</w:t>
      </w:r>
      <w:r w:rsidR="00CE78D8" w:rsidRPr="00FB5411">
        <w:t xml:space="preserve"> de</w:t>
      </w:r>
      <w:r w:rsidR="00A00D49">
        <w:t xml:space="preserve"> junio </w:t>
      </w:r>
      <w:r w:rsidR="00CE78D8" w:rsidRPr="00FB5411">
        <w:t>de 202</w:t>
      </w:r>
      <w:r w:rsidR="00A00D49">
        <w:t>1</w:t>
      </w:r>
      <w:r w:rsidR="00B92BBB">
        <w:t xml:space="preserve"> y </w:t>
      </w:r>
      <w:r>
        <w:t>a</w:t>
      </w:r>
      <w:r w:rsidR="00B92BBB">
        <w:t xml:space="preserve"> la sesión extraordinaria de 1 de julio de 2021</w:t>
      </w:r>
      <w:r w:rsidR="005744B3">
        <w:t xml:space="preserve">. </w:t>
      </w:r>
    </w:p>
    <w:p w14:paraId="794646FD" w14:textId="176B55DF" w:rsidR="002110D0" w:rsidRDefault="002110D0" w:rsidP="002110D0">
      <w:pPr>
        <w:pStyle w:val="NormalWeb"/>
        <w:ind w:left="720"/>
        <w:jc w:val="both"/>
      </w:pPr>
      <w:r>
        <w:t xml:space="preserve">Se aprueban las actas subsanado una errata en el apellido de una profesora. </w:t>
      </w:r>
    </w:p>
    <w:p w14:paraId="0BCA00D7" w14:textId="77777777" w:rsidR="002110D0" w:rsidRPr="00FB5411" w:rsidRDefault="002110D0" w:rsidP="002110D0">
      <w:pPr>
        <w:pStyle w:val="NormalWeb"/>
        <w:ind w:left="720"/>
        <w:jc w:val="both"/>
      </w:pPr>
    </w:p>
    <w:p w14:paraId="74D23DCB" w14:textId="5F8EEDC1" w:rsidR="00CE78D8" w:rsidRDefault="00CE78D8" w:rsidP="00CE78D8">
      <w:pPr>
        <w:pStyle w:val="NormalWeb"/>
        <w:numPr>
          <w:ilvl w:val="0"/>
          <w:numId w:val="1"/>
        </w:numPr>
        <w:jc w:val="both"/>
      </w:pPr>
      <w:r w:rsidRPr="00FB5411">
        <w:t>Informe del Sr. Decano.</w:t>
      </w:r>
    </w:p>
    <w:p w14:paraId="74FFB672" w14:textId="77777777" w:rsidR="00F915EE" w:rsidRDefault="00F915EE" w:rsidP="002110D0">
      <w:pPr>
        <w:pStyle w:val="NormalWeb"/>
        <w:ind w:left="720"/>
        <w:jc w:val="both"/>
      </w:pPr>
    </w:p>
    <w:p w14:paraId="7130B473" w14:textId="36E4723F" w:rsidR="008F43A0" w:rsidRDefault="002110D0" w:rsidP="002110D0">
      <w:pPr>
        <w:pStyle w:val="NormalWeb"/>
        <w:ind w:left="720"/>
        <w:jc w:val="both"/>
      </w:pPr>
      <w:r>
        <w:t xml:space="preserve">El Sr. Decano </w:t>
      </w:r>
      <w:r w:rsidR="008F43A0">
        <w:t xml:space="preserve">informa a los presentes de que el próximo lunes 26 de julio, está previsto celebrar el Consejo de Gobierno en el que se decidirá si el nuevo curso académico se inicia en régimen de docencia presencial o semipresencial. </w:t>
      </w:r>
    </w:p>
    <w:p w14:paraId="10EEDEC2" w14:textId="77777777" w:rsidR="00F915EE" w:rsidRDefault="00F915EE" w:rsidP="002110D0">
      <w:pPr>
        <w:pStyle w:val="NormalWeb"/>
        <w:ind w:left="720"/>
        <w:jc w:val="both"/>
      </w:pPr>
    </w:p>
    <w:p w14:paraId="0943E10E" w14:textId="21D55A1D" w:rsidR="002110D0" w:rsidRDefault="008F43A0" w:rsidP="002110D0">
      <w:pPr>
        <w:pStyle w:val="NormalWeb"/>
        <w:ind w:left="720"/>
        <w:jc w:val="both"/>
      </w:pPr>
      <w:r>
        <w:t xml:space="preserve">Por su parte, </w:t>
      </w:r>
      <w:r w:rsidR="002110D0">
        <w:t xml:space="preserve">comenta a los miembros de la junta que se va a proceder inminentemente a la creación de la nueva sala de ordenadores que se estaba negociando, con 35 puestos y que, previsiblemente, podrá utilizarse en el próximo curso académico 2021/2022. También será inminente la sustitución parcial de las sillas de las aulas, confiando en que en tres o cuatro años se habrá podido sustituir íntegramente el mobiliario de éstas con el fin de garantizar la comodidad del alumnado. </w:t>
      </w:r>
      <w:r w:rsidR="003D7AA2">
        <w:t xml:space="preserve">Al mismo tiempo, comunica que se va a producir en breve la renovación de la señalización del parking de la Facultad. </w:t>
      </w:r>
    </w:p>
    <w:p w14:paraId="2FB730BC" w14:textId="77777777" w:rsidR="00F915EE" w:rsidRDefault="00F915EE" w:rsidP="002110D0">
      <w:pPr>
        <w:pStyle w:val="NormalWeb"/>
        <w:ind w:left="720"/>
        <w:jc w:val="both"/>
      </w:pPr>
    </w:p>
    <w:p w14:paraId="5FFA7286" w14:textId="365C3ED6" w:rsidR="0058685E" w:rsidRDefault="0058685E" w:rsidP="002110D0">
      <w:pPr>
        <w:pStyle w:val="NormalWeb"/>
        <w:ind w:left="720"/>
        <w:jc w:val="both"/>
      </w:pPr>
      <w:r>
        <w:t>Por último se traslada a los presentes que, con el fin</w:t>
      </w:r>
      <w:r w:rsidR="00F915EE">
        <w:t xml:space="preserve"> </w:t>
      </w:r>
      <w:r>
        <w:t xml:space="preserve">de facilitar al máximo la tarea académica </w:t>
      </w:r>
      <w:r w:rsidR="00F915EE">
        <w:t>que lleva a cabo e</w:t>
      </w:r>
      <w:r>
        <w:t>l profesora</w:t>
      </w:r>
      <w:r w:rsidR="00F915EE">
        <w:t>d</w:t>
      </w:r>
      <w:r>
        <w:t>o asociado, se han programado dos cursos</w:t>
      </w:r>
      <w:r w:rsidR="00F915EE">
        <w:t xml:space="preserve"> de acogida especialmente destinados a estas nuevas incorporaciones, que se celebrarán</w:t>
      </w:r>
      <w:r>
        <w:t>, uno el día 2 de septiembre y otro, en fecha por determinar a comienzos del segundo cuatrimestre</w:t>
      </w:r>
      <w:r w:rsidR="00F915EE">
        <w:t>, en los que se les facilitarán conocimientos básicos sobre la organización interna de la Facultad, manejo del aula virtual, se les dará la llave de los ordenadores de las aulas, etc.</w:t>
      </w:r>
      <w:r>
        <w:t xml:space="preserve"> </w:t>
      </w:r>
    </w:p>
    <w:p w14:paraId="501B3024" w14:textId="77777777" w:rsidR="002110D0" w:rsidRDefault="002110D0" w:rsidP="002110D0">
      <w:pPr>
        <w:pStyle w:val="NormalWeb"/>
        <w:ind w:left="720"/>
        <w:jc w:val="both"/>
      </w:pPr>
    </w:p>
    <w:p w14:paraId="7BCA7CC8" w14:textId="77777777" w:rsidR="00B941F0" w:rsidRDefault="00A76C21" w:rsidP="00CE78D8">
      <w:pPr>
        <w:pStyle w:val="NormalWeb"/>
        <w:numPr>
          <w:ilvl w:val="0"/>
          <w:numId w:val="1"/>
        </w:numPr>
        <w:jc w:val="both"/>
      </w:pPr>
      <w:r>
        <w:t>Actividades programadas para conmemorar el 50 aniversario.</w:t>
      </w:r>
    </w:p>
    <w:p w14:paraId="73C78BC2" w14:textId="77777777" w:rsidR="00B941F0" w:rsidRDefault="00B941F0" w:rsidP="00B941F0">
      <w:pPr>
        <w:pStyle w:val="Textoindependiente"/>
        <w:rPr>
          <w:rFonts w:ascii="Times New Roman"/>
          <w:sz w:val="20"/>
        </w:rPr>
      </w:pPr>
    </w:p>
    <w:p w14:paraId="494986F7" w14:textId="0E6ECF30" w:rsidR="00B941F0" w:rsidRDefault="00B941F0" w:rsidP="00B941F0">
      <w:pPr>
        <w:pStyle w:val="Textoindependiente"/>
        <w:spacing w:before="10"/>
        <w:rPr>
          <w:rFonts w:ascii="Times New Roman"/>
          <w:sz w:val="18"/>
        </w:rPr>
      </w:pPr>
      <w:r>
        <w:rPr>
          <w:rFonts w:ascii="Times New Roman"/>
          <w:sz w:val="18"/>
        </w:rPr>
        <w:t xml:space="preserve">El Sr. Decano </w:t>
      </w:r>
      <w:r w:rsidR="002110D0">
        <w:rPr>
          <w:rFonts w:ascii="Times New Roman"/>
          <w:sz w:val="18"/>
        </w:rPr>
        <w:t xml:space="preserve">expone las siguientes </w:t>
      </w:r>
      <w:r>
        <w:rPr>
          <w:rFonts w:ascii="Times New Roman"/>
          <w:sz w:val="18"/>
        </w:rPr>
        <w:t>actividades</w:t>
      </w:r>
      <w:r w:rsidR="002110D0">
        <w:rPr>
          <w:rFonts w:ascii="Times New Roman"/>
          <w:sz w:val="18"/>
        </w:rPr>
        <w:t xml:space="preserve"> propuestas por la comisi</w:t>
      </w:r>
      <w:r w:rsidR="002110D0">
        <w:rPr>
          <w:rFonts w:ascii="Times New Roman"/>
          <w:sz w:val="18"/>
        </w:rPr>
        <w:t>ó</w:t>
      </w:r>
      <w:r w:rsidR="002110D0">
        <w:rPr>
          <w:rFonts w:ascii="Times New Roman"/>
          <w:sz w:val="18"/>
        </w:rPr>
        <w:t>n de actividades culturales</w:t>
      </w:r>
      <w:r>
        <w:rPr>
          <w:rFonts w:ascii="Times New Roman"/>
          <w:sz w:val="18"/>
        </w:rPr>
        <w:t xml:space="preserve">: </w:t>
      </w:r>
    </w:p>
    <w:p w14:paraId="1AB45E5F" w14:textId="77777777" w:rsidR="00B941F0" w:rsidRDefault="00B941F0" w:rsidP="00B941F0">
      <w:pPr>
        <w:pStyle w:val="Textoindependiente"/>
        <w:spacing w:before="10"/>
        <w:rPr>
          <w:rFonts w:ascii="Times New Roman"/>
          <w:sz w:val="18"/>
        </w:rPr>
      </w:pPr>
    </w:p>
    <w:p w14:paraId="24CB8461" w14:textId="77777777" w:rsidR="00B941F0" w:rsidRDefault="00B941F0" w:rsidP="00B941F0">
      <w:pPr>
        <w:pStyle w:val="Ttulo"/>
      </w:pPr>
      <w:r>
        <w:t>Propuesta de programas de actividades del 50 aniversario de la</w:t>
      </w:r>
      <w:r>
        <w:rPr>
          <w:spacing w:val="1"/>
        </w:rPr>
        <w:t xml:space="preserve"> </w:t>
      </w:r>
      <w:r>
        <w:t>puesta</w:t>
      </w:r>
      <w:r>
        <w:rPr>
          <w:spacing w:val="1"/>
        </w:rPr>
        <w:t xml:space="preserve"> </w:t>
      </w:r>
      <w:r>
        <w:t>en</w:t>
      </w:r>
      <w:r>
        <w:rPr>
          <w:spacing w:val="1"/>
        </w:rPr>
        <w:t xml:space="preserve"> </w:t>
      </w:r>
      <w:r>
        <w:t>marcha</w:t>
      </w:r>
      <w:r>
        <w:rPr>
          <w:spacing w:val="1"/>
        </w:rPr>
        <w:t xml:space="preserve"> </w:t>
      </w:r>
      <w:r>
        <w:t>de</w:t>
      </w:r>
      <w:r>
        <w:rPr>
          <w:spacing w:val="1"/>
        </w:rPr>
        <w:t xml:space="preserve"> </w:t>
      </w:r>
      <w:r>
        <w:t>los</w:t>
      </w:r>
      <w:r>
        <w:rPr>
          <w:spacing w:val="1"/>
        </w:rPr>
        <w:t xml:space="preserve"> </w:t>
      </w:r>
      <w:r>
        <w:t>estudios</w:t>
      </w:r>
      <w:r>
        <w:rPr>
          <w:spacing w:val="1"/>
        </w:rPr>
        <w:t xml:space="preserve"> </w:t>
      </w:r>
      <w:r>
        <w:t>de</w:t>
      </w:r>
      <w:r>
        <w:rPr>
          <w:spacing w:val="1"/>
        </w:rPr>
        <w:t xml:space="preserve"> </w:t>
      </w:r>
      <w:r>
        <w:t>Relaciones</w:t>
      </w:r>
      <w:r>
        <w:rPr>
          <w:spacing w:val="1"/>
        </w:rPr>
        <w:t xml:space="preserve"> </w:t>
      </w:r>
      <w:r>
        <w:t>laborales</w:t>
      </w:r>
      <w:r>
        <w:rPr>
          <w:spacing w:val="1"/>
        </w:rPr>
        <w:t xml:space="preserve"> </w:t>
      </w:r>
      <w:r>
        <w:t>y</w:t>
      </w:r>
      <w:r>
        <w:rPr>
          <w:spacing w:val="-82"/>
        </w:rPr>
        <w:t xml:space="preserve"> </w:t>
      </w:r>
      <w:r>
        <w:t>Recursos</w:t>
      </w:r>
      <w:r>
        <w:rPr>
          <w:spacing w:val="-3"/>
        </w:rPr>
        <w:t xml:space="preserve"> </w:t>
      </w:r>
      <w:r>
        <w:t>humanos.</w:t>
      </w:r>
    </w:p>
    <w:p w14:paraId="2EA23E21" w14:textId="77777777" w:rsidR="00B941F0" w:rsidRDefault="00B941F0" w:rsidP="00B941F0">
      <w:pPr>
        <w:pStyle w:val="Textoindependiente"/>
        <w:rPr>
          <w:b/>
          <w:sz w:val="32"/>
        </w:rPr>
      </w:pPr>
    </w:p>
    <w:p w14:paraId="21363701" w14:textId="77777777" w:rsidR="00B941F0" w:rsidRDefault="00B941F0" w:rsidP="00B941F0">
      <w:pPr>
        <w:pStyle w:val="Textoindependiente"/>
        <w:spacing w:before="7"/>
        <w:rPr>
          <w:b/>
          <w:sz w:val="30"/>
        </w:rPr>
      </w:pPr>
    </w:p>
    <w:p w14:paraId="37E8F1FD" w14:textId="77777777" w:rsidR="00B941F0" w:rsidRDefault="00B941F0" w:rsidP="00B941F0">
      <w:pPr>
        <w:pStyle w:val="Textoindependiente"/>
        <w:spacing w:line="360" w:lineRule="auto"/>
        <w:ind w:left="101" w:right="116"/>
        <w:jc w:val="both"/>
      </w:pPr>
      <w:r>
        <w:t>Las actividades se desarrollarán a lo largo del primer trimestre del próximo</w:t>
      </w:r>
      <w:r>
        <w:rPr>
          <w:spacing w:val="1"/>
        </w:rPr>
        <w:t xml:space="preserve"> </w:t>
      </w:r>
      <w:r>
        <w:t>curso entre los meses de septiembre y noviembre. Se irán concretando las</w:t>
      </w:r>
      <w:r>
        <w:rPr>
          <w:spacing w:val="1"/>
        </w:rPr>
        <w:t xml:space="preserve"> </w:t>
      </w:r>
      <w:r>
        <w:lastRenderedPageBreak/>
        <w:t>fechas</w:t>
      </w:r>
      <w:r>
        <w:rPr>
          <w:spacing w:val="-3"/>
        </w:rPr>
        <w:t xml:space="preserve"> </w:t>
      </w:r>
      <w:r>
        <w:t>durante el</w:t>
      </w:r>
      <w:r>
        <w:rPr>
          <w:spacing w:val="-2"/>
        </w:rPr>
        <w:t xml:space="preserve"> </w:t>
      </w:r>
      <w:r>
        <w:t>mes</w:t>
      </w:r>
      <w:r>
        <w:rPr>
          <w:spacing w:val="-2"/>
        </w:rPr>
        <w:t xml:space="preserve"> </w:t>
      </w:r>
      <w:r>
        <w:t>de septiembre.</w:t>
      </w:r>
    </w:p>
    <w:p w14:paraId="7E983B77" w14:textId="77777777" w:rsidR="00B941F0" w:rsidRDefault="00B941F0" w:rsidP="00B941F0">
      <w:pPr>
        <w:pStyle w:val="Ttulo1"/>
      </w:pPr>
      <w:r>
        <w:t>Actos</w:t>
      </w:r>
      <w:r>
        <w:rPr>
          <w:spacing w:val="-5"/>
        </w:rPr>
        <w:t xml:space="preserve"> </w:t>
      </w:r>
      <w:r>
        <w:t>conmemorativos</w:t>
      </w:r>
    </w:p>
    <w:p w14:paraId="312E4C27" w14:textId="77777777" w:rsidR="00B941F0" w:rsidRDefault="00B941F0" w:rsidP="00B941F0">
      <w:pPr>
        <w:pStyle w:val="Textoindependiente"/>
        <w:spacing w:before="4"/>
        <w:rPr>
          <w:b/>
          <w:sz w:val="22"/>
        </w:rPr>
      </w:pPr>
    </w:p>
    <w:p w14:paraId="582C3AD3" w14:textId="77777777" w:rsidR="00B941F0" w:rsidRDefault="00B941F0" w:rsidP="00B941F0">
      <w:pPr>
        <w:pStyle w:val="Prrafodelista"/>
        <w:widowControl w:val="0"/>
        <w:numPr>
          <w:ilvl w:val="0"/>
          <w:numId w:val="2"/>
        </w:numPr>
        <w:tabs>
          <w:tab w:val="left" w:pos="810"/>
        </w:tabs>
        <w:autoSpaceDE w:val="0"/>
        <w:autoSpaceDN w:val="0"/>
        <w:spacing w:before="1" w:after="0" w:line="357" w:lineRule="auto"/>
        <w:ind w:left="811" w:right="119" w:hanging="711"/>
        <w:contextualSpacing w:val="0"/>
        <w:jc w:val="both"/>
        <w:rPr>
          <w:sz w:val="24"/>
        </w:rPr>
      </w:pPr>
      <w:r>
        <w:rPr>
          <w:sz w:val="24"/>
        </w:rPr>
        <w:t>Inauguración del Rincón del Recuerdo, un panel que se instalará en la</w:t>
      </w:r>
      <w:r>
        <w:rPr>
          <w:spacing w:val="1"/>
          <w:sz w:val="24"/>
        </w:rPr>
        <w:t xml:space="preserve"> </w:t>
      </w:r>
      <w:r>
        <w:rPr>
          <w:sz w:val="24"/>
        </w:rPr>
        <w:t>Facultad y que contendrá el registro de todas las personas que han</w:t>
      </w:r>
      <w:r>
        <w:rPr>
          <w:spacing w:val="1"/>
          <w:sz w:val="24"/>
        </w:rPr>
        <w:t xml:space="preserve"> </w:t>
      </w:r>
      <w:r>
        <w:rPr>
          <w:sz w:val="24"/>
        </w:rPr>
        <w:t>pertenecido a nuestra comunidad desde su puesta en marcha hasta la</w:t>
      </w:r>
      <w:r>
        <w:rPr>
          <w:spacing w:val="1"/>
          <w:sz w:val="24"/>
        </w:rPr>
        <w:t xml:space="preserve"> </w:t>
      </w:r>
      <w:r>
        <w:rPr>
          <w:sz w:val="24"/>
        </w:rPr>
        <w:t>actualidad.</w:t>
      </w:r>
      <w:r>
        <w:rPr>
          <w:spacing w:val="-1"/>
          <w:sz w:val="24"/>
        </w:rPr>
        <w:t xml:space="preserve"> </w:t>
      </w:r>
      <w:r>
        <w:rPr>
          <w:sz w:val="24"/>
        </w:rPr>
        <w:t>Noviembre</w:t>
      </w:r>
      <w:r>
        <w:rPr>
          <w:spacing w:val="-2"/>
          <w:sz w:val="24"/>
        </w:rPr>
        <w:t xml:space="preserve"> </w:t>
      </w:r>
      <w:r>
        <w:rPr>
          <w:sz w:val="24"/>
        </w:rPr>
        <w:t>2021</w:t>
      </w:r>
    </w:p>
    <w:p w14:paraId="33D99582" w14:textId="77777777" w:rsidR="00B941F0" w:rsidRDefault="00B941F0" w:rsidP="00B941F0">
      <w:pPr>
        <w:pStyle w:val="Prrafodelista"/>
        <w:widowControl w:val="0"/>
        <w:numPr>
          <w:ilvl w:val="0"/>
          <w:numId w:val="2"/>
        </w:numPr>
        <w:tabs>
          <w:tab w:val="left" w:pos="812"/>
        </w:tabs>
        <w:autoSpaceDE w:val="0"/>
        <w:autoSpaceDN w:val="0"/>
        <w:spacing w:before="125" w:after="0" w:line="357" w:lineRule="auto"/>
        <w:ind w:left="811" w:right="115" w:hanging="711"/>
        <w:contextualSpacing w:val="0"/>
        <w:jc w:val="both"/>
        <w:rPr>
          <w:sz w:val="24"/>
        </w:rPr>
      </w:pPr>
      <w:r>
        <w:rPr>
          <w:sz w:val="24"/>
        </w:rPr>
        <w:t>Realización</w:t>
      </w:r>
      <w:r>
        <w:rPr>
          <w:spacing w:val="1"/>
          <w:sz w:val="24"/>
        </w:rPr>
        <w:t xml:space="preserve"> </w:t>
      </w:r>
      <w:r>
        <w:rPr>
          <w:sz w:val="24"/>
        </w:rPr>
        <w:t>de</w:t>
      </w:r>
      <w:r>
        <w:rPr>
          <w:spacing w:val="1"/>
          <w:sz w:val="24"/>
        </w:rPr>
        <w:t xml:space="preserve"> </w:t>
      </w:r>
      <w:r>
        <w:rPr>
          <w:sz w:val="24"/>
        </w:rPr>
        <w:t>un</w:t>
      </w:r>
      <w:r>
        <w:rPr>
          <w:spacing w:val="1"/>
          <w:sz w:val="24"/>
        </w:rPr>
        <w:t xml:space="preserve"> </w:t>
      </w:r>
      <w:r>
        <w:rPr>
          <w:sz w:val="24"/>
        </w:rPr>
        <w:t>acto</w:t>
      </w:r>
      <w:r>
        <w:rPr>
          <w:spacing w:val="1"/>
          <w:sz w:val="24"/>
        </w:rPr>
        <w:t xml:space="preserve"> </w:t>
      </w:r>
      <w:r>
        <w:rPr>
          <w:sz w:val="24"/>
        </w:rPr>
        <w:t>final</w:t>
      </w:r>
      <w:r>
        <w:rPr>
          <w:spacing w:val="1"/>
          <w:sz w:val="24"/>
        </w:rPr>
        <w:t xml:space="preserve"> </w:t>
      </w:r>
      <w:r>
        <w:rPr>
          <w:sz w:val="24"/>
        </w:rPr>
        <w:t>de</w:t>
      </w:r>
      <w:r>
        <w:rPr>
          <w:spacing w:val="1"/>
          <w:sz w:val="24"/>
        </w:rPr>
        <w:t xml:space="preserve"> </w:t>
      </w:r>
      <w:r>
        <w:rPr>
          <w:sz w:val="24"/>
        </w:rPr>
        <w:t>cierre</w:t>
      </w:r>
      <w:r>
        <w:rPr>
          <w:spacing w:val="1"/>
          <w:sz w:val="24"/>
        </w:rPr>
        <w:t xml:space="preserve"> </w:t>
      </w:r>
      <w:r>
        <w:rPr>
          <w:sz w:val="24"/>
        </w:rPr>
        <w:t>del</w:t>
      </w:r>
      <w:r>
        <w:rPr>
          <w:spacing w:val="1"/>
          <w:sz w:val="24"/>
        </w:rPr>
        <w:t xml:space="preserve"> </w:t>
      </w:r>
      <w:r>
        <w:rPr>
          <w:sz w:val="24"/>
        </w:rPr>
        <w:t>cincuentenario,</w:t>
      </w:r>
      <w:r>
        <w:rPr>
          <w:spacing w:val="1"/>
          <w:sz w:val="24"/>
        </w:rPr>
        <w:t xml:space="preserve"> </w:t>
      </w:r>
      <w:r>
        <w:rPr>
          <w:sz w:val="24"/>
        </w:rPr>
        <w:t>con</w:t>
      </w:r>
      <w:r>
        <w:rPr>
          <w:spacing w:val="1"/>
          <w:sz w:val="24"/>
        </w:rPr>
        <w:t xml:space="preserve"> </w:t>
      </w:r>
      <w:r>
        <w:rPr>
          <w:sz w:val="24"/>
        </w:rPr>
        <w:t>la</w:t>
      </w:r>
      <w:r>
        <w:rPr>
          <w:spacing w:val="1"/>
          <w:sz w:val="24"/>
        </w:rPr>
        <w:t xml:space="preserve"> </w:t>
      </w:r>
      <w:r>
        <w:rPr>
          <w:sz w:val="24"/>
        </w:rPr>
        <w:t>presencia del Rector y los decanos y decana que ha tenido el centro</w:t>
      </w:r>
      <w:r>
        <w:rPr>
          <w:spacing w:val="1"/>
          <w:sz w:val="24"/>
        </w:rPr>
        <w:t xml:space="preserve"> </w:t>
      </w:r>
      <w:r>
        <w:rPr>
          <w:sz w:val="24"/>
        </w:rPr>
        <w:t>desde su inicio. Se descubrirá una placa conmemorativa. A este acto</w:t>
      </w:r>
      <w:r>
        <w:rPr>
          <w:spacing w:val="1"/>
          <w:sz w:val="24"/>
        </w:rPr>
        <w:t xml:space="preserve"> </w:t>
      </w:r>
      <w:r>
        <w:rPr>
          <w:sz w:val="24"/>
        </w:rPr>
        <w:t>estarán invitados todos los egresados con los que podamos contactar, y</w:t>
      </w:r>
      <w:r>
        <w:rPr>
          <w:spacing w:val="1"/>
          <w:sz w:val="24"/>
        </w:rPr>
        <w:t xml:space="preserve"> </w:t>
      </w:r>
      <w:r>
        <w:rPr>
          <w:sz w:val="24"/>
        </w:rPr>
        <w:t>esperamos que muchos puedan acudir y reencontrarse con antiguos</w:t>
      </w:r>
      <w:r>
        <w:rPr>
          <w:spacing w:val="1"/>
          <w:sz w:val="24"/>
        </w:rPr>
        <w:t xml:space="preserve"> </w:t>
      </w:r>
      <w:r>
        <w:rPr>
          <w:sz w:val="24"/>
        </w:rPr>
        <w:t>compañeros</w:t>
      </w:r>
      <w:r>
        <w:rPr>
          <w:spacing w:val="-3"/>
          <w:sz w:val="24"/>
        </w:rPr>
        <w:t xml:space="preserve"> </w:t>
      </w:r>
      <w:r>
        <w:rPr>
          <w:sz w:val="24"/>
        </w:rPr>
        <w:t>y</w:t>
      </w:r>
      <w:r>
        <w:rPr>
          <w:spacing w:val="-2"/>
          <w:sz w:val="24"/>
        </w:rPr>
        <w:t xml:space="preserve"> </w:t>
      </w:r>
      <w:r>
        <w:rPr>
          <w:sz w:val="24"/>
        </w:rPr>
        <w:t>profesores. Noviembre</w:t>
      </w:r>
      <w:r>
        <w:rPr>
          <w:spacing w:val="-1"/>
          <w:sz w:val="24"/>
        </w:rPr>
        <w:t xml:space="preserve"> </w:t>
      </w:r>
      <w:r>
        <w:rPr>
          <w:sz w:val="24"/>
        </w:rPr>
        <w:t>2021</w:t>
      </w:r>
    </w:p>
    <w:p w14:paraId="3D49626F" w14:textId="77777777" w:rsidR="00B941F0" w:rsidRDefault="00B941F0" w:rsidP="00B941F0">
      <w:pPr>
        <w:pStyle w:val="Prrafodelista"/>
        <w:widowControl w:val="0"/>
        <w:numPr>
          <w:ilvl w:val="0"/>
          <w:numId w:val="2"/>
        </w:numPr>
        <w:tabs>
          <w:tab w:val="left" w:pos="810"/>
        </w:tabs>
        <w:autoSpaceDE w:val="0"/>
        <w:autoSpaceDN w:val="0"/>
        <w:spacing w:before="127" w:after="0" w:line="352" w:lineRule="auto"/>
        <w:ind w:left="811" w:right="122" w:hanging="711"/>
        <w:contextualSpacing w:val="0"/>
        <w:jc w:val="both"/>
        <w:rPr>
          <w:sz w:val="24"/>
        </w:rPr>
      </w:pPr>
      <w:r>
        <w:rPr>
          <w:sz w:val="24"/>
        </w:rPr>
        <w:t>Cena conmemorativa de los 50 años de la puesta en marcha de los</w:t>
      </w:r>
      <w:r>
        <w:rPr>
          <w:spacing w:val="1"/>
          <w:sz w:val="24"/>
        </w:rPr>
        <w:t xml:space="preserve"> </w:t>
      </w:r>
      <w:r>
        <w:rPr>
          <w:sz w:val="24"/>
        </w:rPr>
        <w:t>estudios.</w:t>
      </w:r>
      <w:r>
        <w:rPr>
          <w:spacing w:val="-1"/>
          <w:sz w:val="24"/>
        </w:rPr>
        <w:t xml:space="preserve"> </w:t>
      </w:r>
      <w:r>
        <w:rPr>
          <w:sz w:val="24"/>
        </w:rPr>
        <w:t>Noviembre 2021</w:t>
      </w:r>
    </w:p>
    <w:p w14:paraId="43521DBB" w14:textId="77777777" w:rsidR="00B941F0" w:rsidRDefault="00B941F0" w:rsidP="00B941F0">
      <w:pPr>
        <w:pStyle w:val="Ttulo1"/>
        <w:spacing w:before="129"/>
      </w:pPr>
      <w:r>
        <w:t>Seminarios</w:t>
      </w:r>
      <w:r>
        <w:rPr>
          <w:spacing w:val="-5"/>
        </w:rPr>
        <w:t xml:space="preserve"> </w:t>
      </w:r>
      <w:r>
        <w:t>y</w:t>
      </w:r>
      <w:r>
        <w:rPr>
          <w:spacing w:val="-6"/>
        </w:rPr>
        <w:t xml:space="preserve"> </w:t>
      </w:r>
      <w:r>
        <w:t>Conferencias</w:t>
      </w:r>
    </w:p>
    <w:p w14:paraId="404B6DDE" w14:textId="77777777" w:rsidR="00B941F0" w:rsidRDefault="00B941F0" w:rsidP="00B941F0">
      <w:pPr>
        <w:pStyle w:val="Textoindependiente"/>
        <w:spacing w:before="4"/>
        <w:rPr>
          <w:b/>
          <w:sz w:val="22"/>
        </w:rPr>
      </w:pPr>
    </w:p>
    <w:p w14:paraId="28C2BCCF" w14:textId="77777777" w:rsidR="00B941F0" w:rsidRDefault="00B941F0" w:rsidP="00B941F0">
      <w:pPr>
        <w:pStyle w:val="Prrafodelista"/>
        <w:widowControl w:val="0"/>
        <w:numPr>
          <w:ilvl w:val="0"/>
          <w:numId w:val="2"/>
        </w:numPr>
        <w:tabs>
          <w:tab w:val="left" w:pos="810"/>
        </w:tabs>
        <w:autoSpaceDE w:val="0"/>
        <w:autoSpaceDN w:val="0"/>
        <w:spacing w:after="0" w:line="357" w:lineRule="auto"/>
        <w:ind w:left="811" w:right="118" w:hanging="711"/>
        <w:contextualSpacing w:val="0"/>
        <w:jc w:val="both"/>
        <w:rPr>
          <w:sz w:val="24"/>
        </w:rPr>
      </w:pPr>
      <w:r>
        <w:rPr>
          <w:sz w:val="24"/>
        </w:rPr>
        <w:t>Conferencia.</w:t>
      </w:r>
      <w:r>
        <w:rPr>
          <w:spacing w:val="1"/>
          <w:sz w:val="24"/>
        </w:rPr>
        <w:t xml:space="preserve"> </w:t>
      </w:r>
      <w:r>
        <w:rPr>
          <w:sz w:val="24"/>
        </w:rPr>
        <w:t>Desde</w:t>
      </w:r>
      <w:r>
        <w:rPr>
          <w:spacing w:val="1"/>
          <w:sz w:val="24"/>
        </w:rPr>
        <w:t xml:space="preserve"> </w:t>
      </w:r>
      <w:r>
        <w:rPr>
          <w:sz w:val="24"/>
        </w:rPr>
        <w:t>el</w:t>
      </w:r>
      <w:r>
        <w:rPr>
          <w:spacing w:val="1"/>
          <w:sz w:val="24"/>
        </w:rPr>
        <w:t xml:space="preserve"> </w:t>
      </w:r>
      <w:r>
        <w:rPr>
          <w:sz w:val="24"/>
        </w:rPr>
        <w:t>Graduado</w:t>
      </w:r>
      <w:r>
        <w:rPr>
          <w:spacing w:val="1"/>
          <w:sz w:val="24"/>
        </w:rPr>
        <w:t xml:space="preserve"> </w:t>
      </w:r>
      <w:r>
        <w:rPr>
          <w:sz w:val="24"/>
        </w:rPr>
        <w:t>social</w:t>
      </w:r>
      <w:r>
        <w:rPr>
          <w:spacing w:val="1"/>
          <w:sz w:val="24"/>
        </w:rPr>
        <w:t xml:space="preserve"> </w:t>
      </w:r>
      <w:r>
        <w:rPr>
          <w:sz w:val="24"/>
        </w:rPr>
        <w:t>hasta</w:t>
      </w:r>
      <w:r>
        <w:rPr>
          <w:spacing w:val="1"/>
          <w:sz w:val="24"/>
        </w:rPr>
        <w:t xml:space="preserve"> </w:t>
      </w:r>
      <w:r>
        <w:rPr>
          <w:sz w:val="24"/>
        </w:rPr>
        <w:t>el</w:t>
      </w:r>
      <w:r>
        <w:rPr>
          <w:spacing w:val="73"/>
          <w:sz w:val="24"/>
        </w:rPr>
        <w:t xml:space="preserve"> </w:t>
      </w:r>
      <w:r>
        <w:rPr>
          <w:sz w:val="24"/>
        </w:rPr>
        <w:t>postgraduado,</w:t>
      </w:r>
      <w:r>
        <w:rPr>
          <w:spacing w:val="1"/>
          <w:sz w:val="24"/>
        </w:rPr>
        <w:t xml:space="preserve"> </w:t>
      </w:r>
      <w:r>
        <w:rPr>
          <w:sz w:val="24"/>
        </w:rPr>
        <w:t>Cincuenta</w:t>
      </w:r>
      <w:r>
        <w:rPr>
          <w:spacing w:val="1"/>
          <w:sz w:val="24"/>
        </w:rPr>
        <w:t xml:space="preserve"> </w:t>
      </w:r>
      <w:r>
        <w:rPr>
          <w:sz w:val="24"/>
        </w:rPr>
        <w:t>años</w:t>
      </w:r>
      <w:r>
        <w:rPr>
          <w:spacing w:val="1"/>
          <w:sz w:val="24"/>
        </w:rPr>
        <w:t xml:space="preserve"> </w:t>
      </w:r>
      <w:r>
        <w:rPr>
          <w:sz w:val="24"/>
        </w:rPr>
        <w:t>de</w:t>
      </w:r>
      <w:r>
        <w:rPr>
          <w:spacing w:val="1"/>
          <w:sz w:val="24"/>
        </w:rPr>
        <w:t xml:space="preserve"> </w:t>
      </w:r>
      <w:r>
        <w:rPr>
          <w:sz w:val="24"/>
        </w:rPr>
        <w:t>experiencias</w:t>
      </w:r>
      <w:r>
        <w:rPr>
          <w:spacing w:val="1"/>
          <w:sz w:val="24"/>
        </w:rPr>
        <w:t xml:space="preserve"> </w:t>
      </w:r>
      <w:r>
        <w:rPr>
          <w:sz w:val="24"/>
        </w:rPr>
        <w:t>y</w:t>
      </w:r>
      <w:r>
        <w:rPr>
          <w:spacing w:val="1"/>
          <w:sz w:val="24"/>
        </w:rPr>
        <w:t xml:space="preserve"> </w:t>
      </w:r>
      <w:r>
        <w:rPr>
          <w:sz w:val="24"/>
        </w:rPr>
        <w:t>aprendizaje.</w:t>
      </w:r>
      <w:r>
        <w:rPr>
          <w:spacing w:val="73"/>
          <w:sz w:val="24"/>
        </w:rPr>
        <w:t xml:space="preserve"> </w:t>
      </w:r>
      <w:r>
        <w:rPr>
          <w:sz w:val="24"/>
        </w:rPr>
        <w:t>Encuentro</w:t>
      </w:r>
      <w:r>
        <w:rPr>
          <w:spacing w:val="73"/>
          <w:sz w:val="24"/>
        </w:rPr>
        <w:t xml:space="preserve"> </w:t>
      </w:r>
      <w:r>
        <w:rPr>
          <w:sz w:val="24"/>
        </w:rPr>
        <w:t>con</w:t>
      </w:r>
      <w:r>
        <w:rPr>
          <w:spacing w:val="1"/>
          <w:sz w:val="24"/>
        </w:rPr>
        <w:t xml:space="preserve"> </w:t>
      </w:r>
      <w:r>
        <w:rPr>
          <w:sz w:val="24"/>
        </w:rPr>
        <w:t>diferentes</w:t>
      </w:r>
      <w:r>
        <w:rPr>
          <w:spacing w:val="-5"/>
          <w:sz w:val="24"/>
        </w:rPr>
        <w:t xml:space="preserve"> </w:t>
      </w:r>
      <w:r>
        <w:rPr>
          <w:sz w:val="24"/>
        </w:rPr>
        <w:t>generaciones</w:t>
      </w:r>
      <w:r>
        <w:rPr>
          <w:spacing w:val="-4"/>
          <w:sz w:val="24"/>
        </w:rPr>
        <w:t xml:space="preserve"> </w:t>
      </w:r>
      <w:r>
        <w:rPr>
          <w:sz w:val="24"/>
        </w:rPr>
        <w:t>de</w:t>
      </w:r>
      <w:r>
        <w:rPr>
          <w:spacing w:val="-3"/>
          <w:sz w:val="24"/>
        </w:rPr>
        <w:t xml:space="preserve"> </w:t>
      </w:r>
      <w:r>
        <w:rPr>
          <w:sz w:val="24"/>
        </w:rPr>
        <w:t>estudiante</w:t>
      </w:r>
      <w:r>
        <w:rPr>
          <w:spacing w:val="-2"/>
          <w:sz w:val="24"/>
        </w:rPr>
        <w:t xml:space="preserve"> </w:t>
      </w:r>
      <w:r>
        <w:rPr>
          <w:sz w:val="24"/>
        </w:rPr>
        <w:t>de</w:t>
      </w:r>
      <w:r>
        <w:rPr>
          <w:spacing w:val="-3"/>
          <w:sz w:val="24"/>
        </w:rPr>
        <w:t xml:space="preserve"> </w:t>
      </w:r>
      <w:r>
        <w:rPr>
          <w:sz w:val="24"/>
        </w:rPr>
        <w:t>la</w:t>
      </w:r>
      <w:r>
        <w:rPr>
          <w:spacing w:val="-4"/>
          <w:sz w:val="24"/>
        </w:rPr>
        <w:t xml:space="preserve"> </w:t>
      </w:r>
      <w:r>
        <w:rPr>
          <w:sz w:val="24"/>
        </w:rPr>
        <w:t>facultad.</w:t>
      </w:r>
      <w:r>
        <w:rPr>
          <w:spacing w:val="-3"/>
          <w:sz w:val="24"/>
        </w:rPr>
        <w:t xml:space="preserve"> </w:t>
      </w:r>
      <w:r>
        <w:rPr>
          <w:sz w:val="24"/>
        </w:rPr>
        <w:t>Septiembre</w:t>
      </w:r>
      <w:r>
        <w:rPr>
          <w:spacing w:val="-4"/>
          <w:sz w:val="24"/>
        </w:rPr>
        <w:t xml:space="preserve"> </w:t>
      </w:r>
      <w:r>
        <w:rPr>
          <w:sz w:val="24"/>
        </w:rPr>
        <w:t>2021</w:t>
      </w:r>
    </w:p>
    <w:p w14:paraId="51D21EE6" w14:textId="77777777" w:rsidR="00B941F0" w:rsidRDefault="00B941F0" w:rsidP="00B941F0">
      <w:pPr>
        <w:pStyle w:val="Prrafodelista"/>
        <w:widowControl w:val="0"/>
        <w:numPr>
          <w:ilvl w:val="0"/>
          <w:numId w:val="2"/>
        </w:numPr>
        <w:tabs>
          <w:tab w:val="left" w:pos="810"/>
        </w:tabs>
        <w:autoSpaceDE w:val="0"/>
        <w:autoSpaceDN w:val="0"/>
        <w:spacing w:before="123" w:after="0" w:line="357" w:lineRule="auto"/>
        <w:ind w:right="116" w:hanging="711"/>
        <w:contextualSpacing w:val="0"/>
        <w:jc w:val="both"/>
        <w:rPr>
          <w:sz w:val="24"/>
        </w:rPr>
      </w:pPr>
      <w:r>
        <w:rPr>
          <w:sz w:val="24"/>
        </w:rPr>
        <w:t>Ciclo de conferencias sobre diferentes aspectos de las Ciencias del</w:t>
      </w:r>
      <w:r>
        <w:rPr>
          <w:spacing w:val="1"/>
          <w:sz w:val="24"/>
        </w:rPr>
        <w:t xml:space="preserve"> </w:t>
      </w:r>
      <w:r>
        <w:rPr>
          <w:sz w:val="24"/>
        </w:rPr>
        <w:t>Trabajo y su evolución en las últimas décadas. Octubre de 2021 a</w:t>
      </w:r>
      <w:r>
        <w:rPr>
          <w:spacing w:val="1"/>
          <w:sz w:val="24"/>
        </w:rPr>
        <w:t xml:space="preserve"> </w:t>
      </w:r>
      <w:r>
        <w:rPr>
          <w:sz w:val="24"/>
        </w:rPr>
        <w:t>noviembre</w:t>
      </w:r>
      <w:r>
        <w:rPr>
          <w:spacing w:val="-1"/>
          <w:sz w:val="24"/>
        </w:rPr>
        <w:t xml:space="preserve"> </w:t>
      </w:r>
      <w:r>
        <w:rPr>
          <w:sz w:val="24"/>
        </w:rPr>
        <w:t>de 2021.</w:t>
      </w:r>
    </w:p>
    <w:p w14:paraId="2D677CEF" w14:textId="77777777" w:rsidR="00B941F0" w:rsidRDefault="00B941F0" w:rsidP="00B941F0">
      <w:pPr>
        <w:spacing w:line="357" w:lineRule="auto"/>
        <w:jc w:val="both"/>
        <w:rPr>
          <w:sz w:val="24"/>
        </w:rPr>
      </w:pPr>
    </w:p>
    <w:p w14:paraId="04F84542" w14:textId="0440217B" w:rsidR="0058685E" w:rsidRDefault="0058685E" w:rsidP="00B941F0">
      <w:pPr>
        <w:spacing w:line="357" w:lineRule="auto"/>
        <w:jc w:val="both"/>
        <w:rPr>
          <w:sz w:val="24"/>
        </w:rPr>
        <w:sectPr w:rsidR="0058685E" w:rsidSect="00B941F0">
          <w:headerReference w:type="default" r:id="rId5"/>
          <w:footerReference w:type="default" r:id="rId6"/>
          <w:pgSz w:w="11920" w:h="16850"/>
          <w:pgMar w:top="1800" w:right="1580" w:bottom="1400" w:left="1600" w:header="0" w:footer="1217" w:gutter="0"/>
          <w:pgNumType w:start="1"/>
          <w:cols w:space="720"/>
        </w:sectPr>
      </w:pPr>
      <w:r>
        <w:rPr>
          <w:sz w:val="24"/>
        </w:rPr>
        <w:t xml:space="preserve">En concreto, por el momento han confirmado su participación D. José Luis García Delgado (exrector de la Universidad Menéndez Pelayo), D. Antonio Sempere Navarro (magistrado del Tribunal Supremo),   D. Federico Durán (expresidente del CES), y Dña. Eva López (Directora General de la Mujer, Ministerio de Igualdad).  </w:t>
      </w:r>
    </w:p>
    <w:p w14:paraId="4385B770" w14:textId="77777777" w:rsidR="00B941F0" w:rsidRDefault="00B941F0" w:rsidP="00B941F0">
      <w:pPr>
        <w:pStyle w:val="Textoindependiente"/>
        <w:rPr>
          <w:sz w:val="20"/>
        </w:rPr>
      </w:pPr>
    </w:p>
    <w:p w14:paraId="7BDB21F2" w14:textId="77777777" w:rsidR="00B941F0" w:rsidRDefault="00B941F0" w:rsidP="00B941F0">
      <w:pPr>
        <w:pStyle w:val="Textoindependiente"/>
        <w:rPr>
          <w:sz w:val="28"/>
        </w:rPr>
      </w:pPr>
    </w:p>
    <w:p w14:paraId="20B22E16" w14:textId="77777777" w:rsidR="00B941F0" w:rsidRDefault="00B941F0" w:rsidP="00B941F0">
      <w:pPr>
        <w:pStyle w:val="Prrafodelista"/>
        <w:widowControl w:val="0"/>
        <w:numPr>
          <w:ilvl w:val="0"/>
          <w:numId w:val="2"/>
        </w:numPr>
        <w:tabs>
          <w:tab w:val="left" w:pos="810"/>
        </w:tabs>
        <w:autoSpaceDE w:val="0"/>
        <w:autoSpaceDN w:val="0"/>
        <w:spacing w:before="101" w:after="0" w:line="357" w:lineRule="auto"/>
        <w:ind w:right="119" w:hanging="711"/>
        <w:contextualSpacing w:val="0"/>
        <w:jc w:val="both"/>
        <w:rPr>
          <w:sz w:val="24"/>
        </w:rPr>
      </w:pPr>
      <w:r>
        <w:rPr>
          <w:sz w:val="24"/>
        </w:rPr>
        <w:t>Conferencia,</w:t>
      </w:r>
      <w:r>
        <w:rPr>
          <w:spacing w:val="1"/>
          <w:sz w:val="24"/>
        </w:rPr>
        <w:t xml:space="preserve"> </w:t>
      </w:r>
      <w:r>
        <w:rPr>
          <w:sz w:val="24"/>
        </w:rPr>
        <w:t>"Salidas</w:t>
      </w:r>
      <w:r>
        <w:rPr>
          <w:spacing w:val="1"/>
          <w:sz w:val="24"/>
        </w:rPr>
        <w:t xml:space="preserve"> </w:t>
      </w:r>
      <w:r>
        <w:rPr>
          <w:sz w:val="24"/>
        </w:rPr>
        <w:t>profesionales</w:t>
      </w:r>
      <w:r>
        <w:rPr>
          <w:spacing w:val="1"/>
          <w:sz w:val="24"/>
        </w:rPr>
        <w:t xml:space="preserve"> </w:t>
      </w:r>
      <w:r>
        <w:rPr>
          <w:sz w:val="24"/>
        </w:rPr>
        <w:t>y</w:t>
      </w:r>
      <w:r>
        <w:rPr>
          <w:spacing w:val="1"/>
          <w:sz w:val="24"/>
        </w:rPr>
        <w:t xml:space="preserve"> </w:t>
      </w:r>
      <w:r>
        <w:rPr>
          <w:sz w:val="24"/>
        </w:rPr>
        <w:t>competencias</w:t>
      </w:r>
      <w:r>
        <w:rPr>
          <w:spacing w:val="1"/>
          <w:sz w:val="24"/>
        </w:rPr>
        <w:t xml:space="preserve"> </w:t>
      </w:r>
      <w:r>
        <w:rPr>
          <w:sz w:val="24"/>
        </w:rPr>
        <w:t>del</w:t>
      </w:r>
      <w:r>
        <w:rPr>
          <w:spacing w:val="1"/>
          <w:sz w:val="24"/>
        </w:rPr>
        <w:t xml:space="preserve"> </w:t>
      </w:r>
      <w:r>
        <w:rPr>
          <w:sz w:val="24"/>
        </w:rPr>
        <w:t>grado</w:t>
      </w:r>
      <w:r>
        <w:rPr>
          <w:spacing w:val="1"/>
          <w:sz w:val="24"/>
        </w:rPr>
        <w:t xml:space="preserve"> </w:t>
      </w:r>
      <w:r>
        <w:rPr>
          <w:sz w:val="24"/>
        </w:rPr>
        <w:t>de</w:t>
      </w:r>
      <w:r>
        <w:rPr>
          <w:spacing w:val="1"/>
          <w:sz w:val="24"/>
        </w:rPr>
        <w:t xml:space="preserve"> </w:t>
      </w:r>
      <w:r>
        <w:rPr>
          <w:sz w:val="24"/>
        </w:rPr>
        <w:t>Relaciones Laborales y Recursos Humanos y másteres de la Facultad de</w:t>
      </w:r>
      <w:r>
        <w:rPr>
          <w:spacing w:val="1"/>
          <w:sz w:val="24"/>
        </w:rPr>
        <w:t xml:space="preserve"> </w:t>
      </w:r>
      <w:r>
        <w:rPr>
          <w:sz w:val="24"/>
        </w:rPr>
        <w:t>Ciencias</w:t>
      </w:r>
      <w:r>
        <w:rPr>
          <w:spacing w:val="-3"/>
          <w:sz w:val="24"/>
        </w:rPr>
        <w:t xml:space="preserve"> </w:t>
      </w:r>
      <w:r>
        <w:rPr>
          <w:sz w:val="24"/>
        </w:rPr>
        <w:t>del</w:t>
      </w:r>
      <w:r>
        <w:rPr>
          <w:spacing w:val="-2"/>
          <w:sz w:val="24"/>
        </w:rPr>
        <w:t xml:space="preserve"> </w:t>
      </w:r>
      <w:r>
        <w:rPr>
          <w:sz w:val="24"/>
        </w:rPr>
        <w:t>Trabajo. Septiembre. 2021</w:t>
      </w:r>
    </w:p>
    <w:p w14:paraId="6E9ECE7E" w14:textId="77777777" w:rsidR="00B941F0" w:rsidRDefault="00B941F0" w:rsidP="00B941F0">
      <w:pPr>
        <w:pStyle w:val="Ttulo1"/>
        <w:jc w:val="left"/>
      </w:pPr>
      <w:r>
        <w:t>Exposiciones</w:t>
      </w:r>
    </w:p>
    <w:p w14:paraId="5D64A312" w14:textId="77777777" w:rsidR="00B941F0" w:rsidRDefault="00B941F0" w:rsidP="00B941F0">
      <w:pPr>
        <w:pStyle w:val="Textoindependiente"/>
        <w:spacing w:before="4"/>
        <w:rPr>
          <w:b/>
          <w:sz w:val="22"/>
        </w:rPr>
      </w:pPr>
    </w:p>
    <w:p w14:paraId="78D0C792" w14:textId="77777777" w:rsidR="00B941F0" w:rsidRDefault="00B941F0" w:rsidP="00B941F0">
      <w:pPr>
        <w:pStyle w:val="Prrafodelista"/>
        <w:widowControl w:val="0"/>
        <w:numPr>
          <w:ilvl w:val="0"/>
          <w:numId w:val="2"/>
        </w:numPr>
        <w:tabs>
          <w:tab w:val="left" w:pos="810"/>
        </w:tabs>
        <w:autoSpaceDE w:val="0"/>
        <w:autoSpaceDN w:val="0"/>
        <w:spacing w:before="1" w:after="0" w:line="352" w:lineRule="auto"/>
        <w:ind w:right="119" w:hanging="711"/>
        <w:contextualSpacing w:val="0"/>
        <w:jc w:val="both"/>
        <w:rPr>
          <w:sz w:val="24"/>
        </w:rPr>
      </w:pPr>
      <w:r>
        <w:rPr>
          <w:sz w:val="24"/>
        </w:rPr>
        <w:t>Exposición de paneles con documentos históricos y material gráfico</w:t>
      </w:r>
      <w:r>
        <w:rPr>
          <w:spacing w:val="1"/>
          <w:sz w:val="24"/>
        </w:rPr>
        <w:t xml:space="preserve"> </w:t>
      </w:r>
      <w:r>
        <w:rPr>
          <w:sz w:val="24"/>
        </w:rPr>
        <w:t>sobre</w:t>
      </w:r>
      <w:r>
        <w:rPr>
          <w:spacing w:val="-1"/>
          <w:sz w:val="24"/>
        </w:rPr>
        <w:t xml:space="preserve"> </w:t>
      </w:r>
      <w:r>
        <w:rPr>
          <w:sz w:val="24"/>
        </w:rPr>
        <w:t>los</w:t>
      </w:r>
      <w:r>
        <w:rPr>
          <w:spacing w:val="-3"/>
          <w:sz w:val="24"/>
        </w:rPr>
        <w:t xml:space="preserve"> </w:t>
      </w:r>
      <w:r>
        <w:rPr>
          <w:sz w:val="24"/>
        </w:rPr>
        <w:t>estudios</w:t>
      </w:r>
      <w:r>
        <w:rPr>
          <w:spacing w:val="-3"/>
          <w:sz w:val="24"/>
        </w:rPr>
        <w:t xml:space="preserve"> </w:t>
      </w:r>
      <w:r>
        <w:rPr>
          <w:sz w:val="24"/>
        </w:rPr>
        <w:t>y</w:t>
      </w:r>
      <w:r>
        <w:rPr>
          <w:spacing w:val="-2"/>
          <w:sz w:val="24"/>
        </w:rPr>
        <w:t xml:space="preserve"> </w:t>
      </w:r>
      <w:r>
        <w:rPr>
          <w:sz w:val="24"/>
        </w:rPr>
        <w:t>la</w:t>
      </w:r>
      <w:r>
        <w:rPr>
          <w:spacing w:val="2"/>
          <w:sz w:val="24"/>
        </w:rPr>
        <w:t xml:space="preserve"> </w:t>
      </w:r>
      <w:r>
        <w:rPr>
          <w:sz w:val="24"/>
        </w:rPr>
        <w:t>profesión</w:t>
      </w:r>
      <w:r>
        <w:rPr>
          <w:spacing w:val="-1"/>
          <w:sz w:val="24"/>
        </w:rPr>
        <w:t xml:space="preserve"> </w:t>
      </w:r>
      <w:r>
        <w:rPr>
          <w:sz w:val="24"/>
        </w:rPr>
        <w:t>en los</w:t>
      </w:r>
      <w:r>
        <w:rPr>
          <w:spacing w:val="-3"/>
          <w:sz w:val="24"/>
        </w:rPr>
        <w:t xml:space="preserve"> </w:t>
      </w:r>
      <w:r>
        <w:rPr>
          <w:sz w:val="24"/>
        </w:rPr>
        <w:t>pasillos</w:t>
      </w:r>
      <w:r>
        <w:rPr>
          <w:spacing w:val="-3"/>
          <w:sz w:val="24"/>
        </w:rPr>
        <w:t xml:space="preserve"> </w:t>
      </w:r>
      <w:r>
        <w:rPr>
          <w:sz w:val="24"/>
        </w:rPr>
        <w:t>de la</w:t>
      </w:r>
      <w:r>
        <w:rPr>
          <w:spacing w:val="-1"/>
          <w:sz w:val="24"/>
        </w:rPr>
        <w:t xml:space="preserve"> </w:t>
      </w:r>
      <w:r>
        <w:rPr>
          <w:sz w:val="24"/>
        </w:rPr>
        <w:t>facultad.</w:t>
      </w:r>
    </w:p>
    <w:p w14:paraId="7C852AAA" w14:textId="77777777" w:rsidR="00B941F0" w:rsidRDefault="00B941F0" w:rsidP="00B941F0">
      <w:pPr>
        <w:pStyle w:val="Prrafodelista"/>
        <w:widowControl w:val="0"/>
        <w:numPr>
          <w:ilvl w:val="0"/>
          <w:numId w:val="2"/>
        </w:numPr>
        <w:tabs>
          <w:tab w:val="left" w:pos="810"/>
        </w:tabs>
        <w:autoSpaceDE w:val="0"/>
        <w:autoSpaceDN w:val="0"/>
        <w:spacing w:before="129" w:after="0" w:line="357" w:lineRule="auto"/>
        <w:ind w:right="118" w:hanging="711"/>
        <w:contextualSpacing w:val="0"/>
        <w:jc w:val="both"/>
        <w:rPr>
          <w:sz w:val="24"/>
        </w:rPr>
      </w:pPr>
      <w:r>
        <w:rPr>
          <w:sz w:val="24"/>
        </w:rPr>
        <w:t>Exposición de 50 carteles de la colección de Carlos Velasco Murviedro</w:t>
      </w:r>
      <w:r>
        <w:rPr>
          <w:spacing w:val="1"/>
          <w:sz w:val="24"/>
        </w:rPr>
        <w:t xml:space="preserve"> </w:t>
      </w:r>
      <w:r>
        <w:rPr>
          <w:sz w:val="24"/>
        </w:rPr>
        <w:t>sobre la prevención de riesgos laborales en España en el siglo XX. Con la</w:t>
      </w:r>
      <w:r>
        <w:rPr>
          <w:spacing w:val="-70"/>
          <w:sz w:val="24"/>
        </w:rPr>
        <w:t xml:space="preserve"> </w:t>
      </w:r>
      <w:r>
        <w:rPr>
          <w:sz w:val="24"/>
        </w:rPr>
        <w:t>colaboración</w:t>
      </w:r>
      <w:r>
        <w:rPr>
          <w:spacing w:val="-1"/>
          <w:sz w:val="24"/>
        </w:rPr>
        <w:t xml:space="preserve"> </w:t>
      </w:r>
      <w:r>
        <w:rPr>
          <w:sz w:val="24"/>
        </w:rPr>
        <w:t>de</w:t>
      </w:r>
      <w:r>
        <w:rPr>
          <w:spacing w:val="-1"/>
          <w:sz w:val="24"/>
        </w:rPr>
        <w:t xml:space="preserve"> </w:t>
      </w:r>
      <w:r>
        <w:rPr>
          <w:sz w:val="24"/>
        </w:rPr>
        <w:t>Fraternidad-</w:t>
      </w:r>
      <w:proofErr w:type="spellStart"/>
      <w:r>
        <w:rPr>
          <w:sz w:val="24"/>
        </w:rPr>
        <w:t>Muprespa</w:t>
      </w:r>
      <w:proofErr w:type="spellEnd"/>
      <w:r>
        <w:rPr>
          <w:sz w:val="24"/>
        </w:rPr>
        <w:t>.</w:t>
      </w:r>
      <w:r>
        <w:rPr>
          <w:spacing w:val="-1"/>
          <w:sz w:val="24"/>
        </w:rPr>
        <w:t xml:space="preserve"> </w:t>
      </w:r>
      <w:r>
        <w:rPr>
          <w:sz w:val="24"/>
        </w:rPr>
        <w:t>Noviembre</w:t>
      </w:r>
      <w:r>
        <w:rPr>
          <w:spacing w:val="-1"/>
          <w:sz w:val="24"/>
        </w:rPr>
        <w:t xml:space="preserve"> </w:t>
      </w:r>
      <w:r>
        <w:rPr>
          <w:sz w:val="24"/>
        </w:rPr>
        <w:t>2021</w:t>
      </w:r>
    </w:p>
    <w:p w14:paraId="1BC2BB10" w14:textId="77777777" w:rsidR="00B941F0" w:rsidRDefault="00B941F0" w:rsidP="00B941F0">
      <w:pPr>
        <w:pStyle w:val="Ttulo1"/>
        <w:spacing w:before="120"/>
      </w:pPr>
      <w:r>
        <w:t>Actividades</w:t>
      </w:r>
      <w:r>
        <w:rPr>
          <w:spacing w:val="-8"/>
        </w:rPr>
        <w:t xml:space="preserve"> </w:t>
      </w:r>
      <w:r>
        <w:t>comunitarias</w:t>
      </w:r>
    </w:p>
    <w:p w14:paraId="188F1FAB" w14:textId="77777777" w:rsidR="00B941F0" w:rsidRDefault="00B941F0" w:rsidP="00B941F0">
      <w:pPr>
        <w:pStyle w:val="Textoindependiente"/>
        <w:spacing w:before="4"/>
        <w:rPr>
          <w:b/>
          <w:sz w:val="22"/>
        </w:rPr>
      </w:pPr>
    </w:p>
    <w:p w14:paraId="45BEA834" w14:textId="77777777" w:rsidR="00B941F0" w:rsidRDefault="00B941F0" w:rsidP="00B941F0">
      <w:pPr>
        <w:pStyle w:val="Prrafodelista"/>
        <w:widowControl w:val="0"/>
        <w:numPr>
          <w:ilvl w:val="0"/>
          <w:numId w:val="2"/>
        </w:numPr>
        <w:tabs>
          <w:tab w:val="left" w:pos="810"/>
        </w:tabs>
        <w:autoSpaceDE w:val="0"/>
        <w:autoSpaceDN w:val="0"/>
        <w:spacing w:after="0" w:line="357" w:lineRule="auto"/>
        <w:ind w:right="117" w:hanging="711"/>
        <w:contextualSpacing w:val="0"/>
        <w:jc w:val="both"/>
        <w:rPr>
          <w:sz w:val="24"/>
        </w:rPr>
      </w:pPr>
      <w:r>
        <w:rPr>
          <w:sz w:val="24"/>
        </w:rPr>
        <w:t>Establecimiento</w:t>
      </w:r>
      <w:r>
        <w:rPr>
          <w:spacing w:val="1"/>
          <w:sz w:val="24"/>
        </w:rPr>
        <w:t xml:space="preserve"> </w:t>
      </w:r>
      <w:r>
        <w:rPr>
          <w:sz w:val="24"/>
        </w:rPr>
        <w:t>de</w:t>
      </w:r>
      <w:r>
        <w:rPr>
          <w:spacing w:val="1"/>
          <w:sz w:val="24"/>
        </w:rPr>
        <w:t xml:space="preserve"> </w:t>
      </w:r>
      <w:r>
        <w:rPr>
          <w:sz w:val="24"/>
        </w:rPr>
        <w:t>un</w:t>
      </w:r>
      <w:r>
        <w:rPr>
          <w:spacing w:val="1"/>
          <w:sz w:val="24"/>
        </w:rPr>
        <w:t xml:space="preserve"> </w:t>
      </w:r>
      <w:r>
        <w:rPr>
          <w:sz w:val="24"/>
        </w:rPr>
        <w:t>fichero</w:t>
      </w:r>
      <w:r>
        <w:rPr>
          <w:spacing w:val="1"/>
          <w:sz w:val="24"/>
        </w:rPr>
        <w:t xml:space="preserve"> </w:t>
      </w:r>
      <w:r>
        <w:rPr>
          <w:sz w:val="24"/>
        </w:rPr>
        <w:t>de</w:t>
      </w:r>
      <w:r>
        <w:rPr>
          <w:spacing w:val="1"/>
          <w:sz w:val="24"/>
        </w:rPr>
        <w:t xml:space="preserve"> </w:t>
      </w:r>
      <w:r>
        <w:rPr>
          <w:sz w:val="24"/>
        </w:rPr>
        <w:t>egresados</w:t>
      </w:r>
      <w:r>
        <w:rPr>
          <w:spacing w:val="1"/>
          <w:sz w:val="24"/>
        </w:rPr>
        <w:t xml:space="preserve"> </w:t>
      </w:r>
      <w:r>
        <w:rPr>
          <w:sz w:val="24"/>
        </w:rPr>
        <w:t>de</w:t>
      </w:r>
      <w:r>
        <w:rPr>
          <w:spacing w:val="1"/>
          <w:sz w:val="24"/>
        </w:rPr>
        <w:t xml:space="preserve"> </w:t>
      </w:r>
      <w:r>
        <w:rPr>
          <w:sz w:val="24"/>
        </w:rPr>
        <w:t>las</w:t>
      </w:r>
      <w:r>
        <w:rPr>
          <w:spacing w:val="1"/>
          <w:sz w:val="24"/>
        </w:rPr>
        <w:t xml:space="preserve"> </w:t>
      </w:r>
      <w:r>
        <w:rPr>
          <w:sz w:val="24"/>
        </w:rPr>
        <w:t>distintas</w:t>
      </w:r>
      <w:r>
        <w:rPr>
          <w:spacing w:val="1"/>
          <w:sz w:val="24"/>
        </w:rPr>
        <w:t xml:space="preserve"> </w:t>
      </w:r>
      <w:r>
        <w:rPr>
          <w:sz w:val="24"/>
        </w:rPr>
        <w:t>promociones, que sirvan de contacto con sus compañeros para poder</w:t>
      </w:r>
      <w:r>
        <w:rPr>
          <w:spacing w:val="1"/>
          <w:sz w:val="24"/>
        </w:rPr>
        <w:t xml:space="preserve"> </w:t>
      </w:r>
      <w:r>
        <w:rPr>
          <w:sz w:val="24"/>
        </w:rPr>
        <w:t>difundir la información que se vaya generando en torno a la celebración</w:t>
      </w:r>
      <w:r>
        <w:rPr>
          <w:spacing w:val="-70"/>
          <w:sz w:val="24"/>
        </w:rPr>
        <w:t xml:space="preserve"> </w:t>
      </w:r>
      <w:r>
        <w:rPr>
          <w:sz w:val="24"/>
        </w:rPr>
        <w:t>del</w:t>
      </w:r>
      <w:r>
        <w:rPr>
          <w:spacing w:val="-3"/>
          <w:sz w:val="24"/>
        </w:rPr>
        <w:t xml:space="preserve"> </w:t>
      </w:r>
      <w:r>
        <w:rPr>
          <w:sz w:val="24"/>
        </w:rPr>
        <w:t>cincuentenario. Puesta</w:t>
      </w:r>
      <w:r>
        <w:rPr>
          <w:spacing w:val="-1"/>
          <w:sz w:val="24"/>
        </w:rPr>
        <w:t xml:space="preserve"> </w:t>
      </w:r>
      <w:r>
        <w:rPr>
          <w:sz w:val="24"/>
        </w:rPr>
        <w:t>en marcha</w:t>
      </w:r>
      <w:r>
        <w:rPr>
          <w:spacing w:val="-1"/>
          <w:sz w:val="24"/>
        </w:rPr>
        <w:t xml:space="preserve"> </w:t>
      </w:r>
      <w:r>
        <w:rPr>
          <w:sz w:val="24"/>
        </w:rPr>
        <w:t>de Redes</w:t>
      </w:r>
      <w:r>
        <w:rPr>
          <w:spacing w:val="-3"/>
          <w:sz w:val="24"/>
        </w:rPr>
        <w:t xml:space="preserve"> </w:t>
      </w:r>
      <w:r>
        <w:rPr>
          <w:sz w:val="24"/>
        </w:rPr>
        <w:t>sociales.</w:t>
      </w:r>
    </w:p>
    <w:p w14:paraId="3E47BEDD" w14:textId="77777777" w:rsidR="00B941F0" w:rsidRDefault="00B941F0" w:rsidP="00B941F0">
      <w:pPr>
        <w:pStyle w:val="Prrafodelista"/>
        <w:widowControl w:val="0"/>
        <w:numPr>
          <w:ilvl w:val="0"/>
          <w:numId w:val="2"/>
        </w:numPr>
        <w:tabs>
          <w:tab w:val="left" w:pos="810"/>
        </w:tabs>
        <w:autoSpaceDE w:val="0"/>
        <w:autoSpaceDN w:val="0"/>
        <w:spacing w:before="125" w:after="0" w:line="357" w:lineRule="auto"/>
        <w:ind w:right="119" w:hanging="711"/>
        <w:contextualSpacing w:val="0"/>
        <w:jc w:val="both"/>
        <w:rPr>
          <w:sz w:val="24"/>
        </w:rPr>
      </w:pPr>
      <w:r>
        <w:rPr>
          <w:sz w:val="24"/>
        </w:rPr>
        <w:t>Recopilación</w:t>
      </w:r>
      <w:r>
        <w:rPr>
          <w:spacing w:val="1"/>
          <w:sz w:val="24"/>
        </w:rPr>
        <w:t xml:space="preserve"> </w:t>
      </w:r>
      <w:r>
        <w:rPr>
          <w:sz w:val="24"/>
        </w:rPr>
        <w:t>y</w:t>
      </w:r>
      <w:r>
        <w:rPr>
          <w:spacing w:val="1"/>
          <w:sz w:val="24"/>
        </w:rPr>
        <w:t xml:space="preserve"> </w:t>
      </w:r>
      <w:r>
        <w:rPr>
          <w:sz w:val="24"/>
        </w:rPr>
        <w:t>exposición</w:t>
      </w:r>
      <w:r>
        <w:rPr>
          <w:spacing w:val="1"/>
          <w:sz w:val="24"/>
        </w:rPr>
        <w:t xml:space="preserve"> </w:t>
      </w:r>
      <w:r>
        <w:rPr>
          <w:sz w:val="24"/>
        </w:rPr>
        <w:t>en</w:t>
      </w:r>
      <w:r>
        <w:rPr>
          <w:spacing w:val="1"/>
          <w:sz w:val="24"/>
        </w:rPr>
        <w:t xml:space="preserve"> </w:t>
      </w:r>
      <w:r>
        <w:rPr>
          <w:sz w:val="24"/>
        </w:rPr>
        <w:t>la</w:t>
      </w:r>
      <w:r>
        <w:rPr>
          <w:spacing w:val="1"/>
          <w:sz w:val="24"/>
        </w:rPr>
        <w:t xml:space="preserve"> </w:t>
      </w:r>
      <w:r>
        <w:rPr>
          <w:sz w:val="24"/>
        </w:rPr>
        <w:t>web</w:t>
      </w:r>
      <w:r>
        <w:rPr>
          <w:spacing w:val="1"/>
          <w:sz w:val="24"/>
        </w:rPr>
        <w:t xml:space="preserve"> </w:t>
      </w:r>
      <w:r>
        <w:rPr>
          <w:sz w:val="24"/>
        </w:rPr>
        <w:t>de</w:t>
      </w:r>
      <w:r>
        <w:rPr>
          <w:spacing w:val="1"/>
          <w:sz w:val="24"/>
        </w:rPr>
        <w:t xml:space="preserve"> </w:t>
      </w:r>
      <w:r>
        <w:rPr>
          <w:sz w:val="24"/>
        </w:rPr>
        <w:t>fotografías</w:t>
      </w:r>
      <w:r>
        <w:rPr>
          <w:spacing w:val="1"/>
          <w:sz w:val="24"/>
        </w:rPr>
        <w:t xml:space="preserve"> </w:t>
      </w:r>
      <w:r>
        <w:rPr>
          <w:sz w:val="24"/>
        </w:rPr>
        <w:t>aportadas</w:t>
      </w:r>
      <w:r>
        <w:rPr>
          <w:spacing w:val="1"/>
          <w:sz w:val="24"/>
        </w:rPr>
        <w:t xml:space="preserve"> </w:t>
      </w:r>
      <w:r>
        <w:rPr>
          <w:sz w:val="24"/>
        </w:rPr>
        <w:t>por</w:t>
      </w:r>
      <w:r>
        <w:rPr>
          <w:spacing w:val="1"/>
          <w:sz w:val="24"/>
        </w:rPr>
        <w:t xml:space="preserve"> </w:t>
      </w:r>
      <w:r>
        <w:rPr>
          <w:sz w:val="24"/>
        </w:rPr>
        <w:t>miembros</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titulación</w:t>
      </w:r>
      <w:r>
        <w:rPr>
          <w:spacing w:val="1"/>
          <w:sz w:val="24"/>
        </w:rPr>
        <w:t xml:space="preserve"> </w:t>
      </w:r>
      <w:r>
        <w:rPr>
          <w:sz w:val="24"/>
        </w:rPr>
        <w:t>de</w:t>
      </w:r>
      <w:r>
        <w:rPr>
          <w:spacing w:val="1"/>
          <w:sz w:val="24"/>
        </w:rPr>
        <w:t xml:space="preserve"> </w:t>
      </w:r>
      <w:r>
        <w:rPr>
          <w:sz w:val="24"/>
        </w:rPr>
        <w:t>cualquier</w:t>
      </w:r>
      <w:r>
        <w:rPr>
          <w:spacing w:val="1"/>
          <w:sz w:val="24"/>
        </w:rPr>
        <w:t xml:space="preserve"> </w:t>
      </w:r>
      <w:r>
        <w:rPr>
          <w:sz w:val="24"/>
        </w:rPr>
        <w:t>época,</w:t>
      </w:r>
      <w:r>
        <w:rPr>
          <w:spacing w:val="1"/>
          <w:sz w:val="24"/>
        </w:rPr>
        <w:t xml:space="preserve"> </w:t>
      </w:r>
      <w:r>
        <w:rPr>
          <w:sz w:val="24"/>
        </w:rPr>
        <w:t>referentes</w:t>
      </w:r>
      <w:r>
        <w:rPr>
          <w:spacing w:val="1"/>
          <w:sz w:val="24"/>
        </w:rPr>
        <w:t xml:space="preserve"> </w:t>
      </w:r>
      <w:r>
        <w:rPr>
          <w:sz w:val="24"/>
        </w:rPr>
        <w:t>a</w:t>
      </w:r>
      <w:r>
        <w:rPr>
          <w:spacing w:val="1"/>
          <w:sz w:val="24"/>
        </w:rPr>
        <w:t xml:space="preserve"> </w:t>
      </w:r>
      <w:r>
        <w:rPr>
          <w:sz w:val="24"/>
        </w:rPr>
        <w:t>instalaciones,</w:t>
      </w:r>
      <w:r>
        <w:rPr>
          <w:spacing w:val="1"/>
          <w:sz w:val="24"/>
        </w:rPr>
        <w:t xml:space="preserve"> </w:t>
      </w:r>
      <w:r>
        <w:rPr>
          <w:sz w:val="24"/>
        </w:rPr>
        <w:t>clases,</w:t>
      </w:r>
      <w:r>
        <w:rPr>
          <w:spacing w:val="1"/>
          <w:sz w:val="24"/>
        </w:rPr>
        <w:t xml:space="preserve"> </w:t>
      </w:r>
      <w:r>
        <w:rPr>
          <w:sz w:val="24"/>
        </w:rPr>
        <w:t>excursiones,</w:t>
      </w:r>
      <w:r>
        <w:rPr>
          <w:spacing w:val="1"/>
          <w:sz w:val="24"/>
        </w:rPr>
        <w:t xml:space="preserve"> </w:t>
      </w:r>
      <w:r>
        <w:rPr>
          <w:sz w:val="24"/>
        </w:rPr>
        <w:t>reuniones</w:t>
      </w:r>
      <w:r>
        <w:rPr>
          <w:spacing w:val="1"/>
          <w:sz w:val="24"/>
        </w:rPr>
        <w:t xml:space="preserve"> </w:t>
      </w:r>
      <w:r>
        <w:rPr>
          <w:sz w:val="24"/>
        </w:rPr>
        <w:t>dentro</w:t>
      </w:r>
      <w:r>
        <w:rPr>
          <w:spacing w:val="1"/>
          <w:sz w:val="24"/>
        </w:rPr>
        <w:t xml:space="preserve"> </w:t>
      </w:r>
      <w:r>
        <w:rPr>
          <w:sz w:val="24"/>
        </w:rPr>
        <w:t>y</w:t>
      </w:r>
      <w:r>
        <w:rPr>
          <w:spacing w:val="1"/>
          <w:sz w:val="24"/>
        </w:rPr>
        <w:t xml:space="preserve"> </w:t>
      </w:r>
      <w:r>
        <w:rPr>
          <w:sz w:val="24"/>
        </w:rPr>
        <w:t>fuera</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Facultad,</w:t>
      </w:r>
      <w:r>
        <w:rPr>
          <w:spacing w:val="45"/>
          <w:sz w:val="24"/>
        </w:rPr>
        <w:t xml:space="preserve"> </w:t>
      </w:r>
      <w:r>
        <w:rPr>
          <w:sz w:val="24"/>
        </w:rPr>
        <w:t>celebraciones</w:t>
      </w:r>
      <w:r>
        <w:rPr>
          <w:spacing w:val="43"/>
          <w:sz w:val="24"/>
        </w:rPr>
        <w:t xml:space="preserve"> </w:t>
      </w:r>
      <w:r>
        <w:rPr>
          <w:sz w:val="24"/>
        </w:rPr>
        <w:t>de</w:t>
      </w:r>
      <w:r>
        <w:rPr>
          <w:spacing w:val="45"/>
          <w:sz w:val="24"/>
        </w:rPr>
        <w:t xml:space="preserve"> </w:t>
      </w:r>
      <w:r>
        <w:rPr>
          <w:sz w:val="24"/>
        </w:rPr>
        <w:t>promociones,</w:t>
      </w:r>
      <w:r>
        <w:rPr>
          <w:spacing w:val="46"/>
          <w:sz w:val="24"/>
        </w:rPr>
        <w:t xml:space="preserve"> </w:t>
      </w:r>
      <w:r>
        <w:rPr>
          <w:sz w:val="24"/>
        </w:rPr>
        <w:t>etc.</w:t>
      </w:r>
      <w:r>
        <w:rPr>
          <w:spacing w:val="45"/>
          <w:sz w:val="24"/>
        </w:rPr>
        <w:t xml:space="preserve"> </w:t>
      </w:r>
      <w:r>
        <w:rPr>
          <w:sz w:val="24"/>
        </w:rPr>
        <w:t>Se</w:t>
      </w:r>
      <w:r>
        <w:rPr>
          <w:spacing w:val="45"/>
          <w:sz w:val="24"/>
        </w:rPr>
        <w:t xml:space="preserve"> </w:t>
      </w:r>
      <w:r>
        <w:rPr>
          <w:sz w:val="24"/>
        </w:rPr>
        <w:t>invitará</w:t>
      </w:r>
      <w:r>
        <w:rPr>
          <w:spacing w:val="44"/>
          <w:sz w:val="24"/>
        </w:rPr>
        <w:t xml:space="preserve"> </w:t>
      </w:r>
      <w:r>
        <w:rPr>
          <w:sz w:val="24"/>
        </w:rPr>
        <w:t>a</w:t>
      </w:r>
      <w:r>
        <w:rPr>
          <w:spacing w:val="45"/>
          <w:sz w:val="24"/>
        </w:rPr>
        <w:t xml:space="preserve"> </w:t>
      </w:r>
      <w:r>
        <w:rPr>
          <w:sz w:val="24"/>
        </w:rPr>
        <w:t>todos</w:t>
      </w:r>
      <w:r>
        <w:rPr>
          <w:spacing w:val="43"/>
          <w:sz w:val="24"/>
        </w:rPr>
        <w:t xml:space="preserve"> </w:t>
      </w:r>
      <w:r>
        <w:rPr>
          <w:sz w:val="24"/>
        </w:rPr>
        <w:t>los</w:t>
      </w:r>
      <w:r>
        <w:rPr>
          <w:spacing w:val="-70"/>
          <w:sz w:val="24"/>
        </w:rPr>
        <w:t xml:space="preserve"> </w:t>
      </w:r>
      <w:r>
        <w:rPr>
          <w:sz w:val="24"/>
        </w:rPr>
        <w:t>que</w:t>
      </w:r>
      <w:r>
        <w:rPr>
          <w:spacing w:val="-1"/>
          <w:sz w:val="24"/>
        </w:rPr>
        <w:t xml:space="preserve"> </w:t>
      </w:r>
      <w:r>
        <w:rPr>
          <w:sz w:val="24"/>
        </w:rPr>
        <w:t>puedan</w:t>
      </w:r>
      <w:r>
        <w:rPr>
          <w:spacing w:val="-1"/>
          <w:sz w:val="24"/>
        </w:rPr>
        <w:t xml:space="preserve"> </w:t>
      </w:r>
      <w:r>
        <w:rPr>
          <w:sz w:val="24"/>
        </w:rPr>
        <w:t>aportar</w:t>
      </w:r>
      <w:r>
        <w:rPr>
          <w:spacing w:val="-4"/>
          <w:sz w:val="24"/>
        </w:rPr>
        <w:t xml:space="preserve"> </w:t>
      </w:r>
      <w:r>
        <w:rPr>
          <w:sz w:val="24"/>
        </w:rPr>
        <w:t>imágenes</w:t>
      </w:r>
      <w:r>
        <w:rPr>
          <w:spacing w:val="-3"/>
          <w:sz w:val="24"/>
        </w:rPr>
        <w:t xml:space="preserve"> </w:t>
      </w:r>
      <w:r>
        <w:rPr>
          <w:sz w:val="24"/>
        </w:rPr>
        <w:t>que</w:t>
      </w:r>
      <w:r>
        <w:rPr>
          <w:spacing w:val="-1"/>
          <w:sz w:val="24"/>
        </w:rPr>
        <w:t xml:space="preserve"> </w:t>
      </w:r>
      <w:r>
        <w:rPr>
          <w:sz w:val="24"/>
        </w:rPr>
        <w:t>las</w:t>
      </w:r>
      <w:r>
        <w:rPr>
          <w:spacing w:val="-3"/>
          <w:sz w:val="24"/>
        </w:rPr>
        <w:t xml:space="preserve"> </w:t>
      </w:r>
      <w:r>
        <w:rPr>
          <w:sz w:val="24"/>
        </w:rPr>
        <w:t>hagan</w:t>
      </w:r>
      <w:r>
        <w:rPr>
          <w:spacing w:val="-1"/>
          <w:sz w:val="24"/>
        </w:rPr>
        <w:t xml:space="preserve"> </w:t>
      </w:r>
      <w:r>
        <w:rPr>
          <w:sz w:val="24"/>
        </w:rPr>
        <w:t>llegar</w:t>
      </w:r>
      <w:r>
        <w:rPr>
          <w:spacing w:val="-2"/>
          <w:sz w:val="24"/>
        </w:rPr>
        <w:t xml:space="preserve"> </w:t>
      </w:r>
      <w:r>
        <w:rPr>
          <w:sz w:val="24"/>
        </w:rPr>
        <w:t>a</w:t>
      </w:r>
      <w:r>
        <w:rPr>
          <w:spacing w:val="-1"/>
          <w:sz w:val="24"/>
        </w:rPr>
        <w:t xml:space="preserve"> </w:t>
      </w:r>
      <w:r>
        <w:rPr>
          <w:sz w:val="24"/>
        </w:rPr>
        <w:t>la</w:t>
      </w:r>
      <w:r>
        <w:rPr>
          <w:spacing w:val="-1"/>
          <w:sz w:val="24"/>
        </w:rPr>
        <w:t xml:space="preserve"> </w:t>
      </w:r>
      <w:r>
        <w:rPr>
          <w:sz w:val="24"/>
        </w:rPr>
        <w:t>Facultad.</w:t>
      </w:r>
    </w:p>
    <w:p w14:paraId="6171F44F" w14:textId="77777777" w:rsidR="00B941F0" w:rsidRDefault="00B941F0" w:rsidP="00B941F0">
      <w:pPr>
        <w:pStyle w:val="Prrafodelista"/>
        <w:widowControl w:val="0"/>
        <w:numPr>
          <w:ilvl w:val="0"/>
          <w:numId w:val="2"/>
        </w:numPr>
        <w:tabs>
          <w:tab w:val="left" w:pos="812"/>
        </w:tabs>
        <w:autoSpaceDE w:val="0"/>
        <w:autoSpaceDN w:val="0"/>
        <w:spacing w:before="126" w:after="0" w:line="352" w:lineRule="auto"/>
        <w:ind w:right="121" w:hanging="711"/>
        <w:contextualSpacing w:val="0"/>
        <w:jc w:val="both"/>
        <w:rPr>
          <w:sz w:val="24"/>
        </w:rPr>
      </w:pPr>
      <w:r>
        <w:rPr>
          <w:sz w:val="24"/>
        </w:rPr>
        <w:t>Constitución</w:t>
      </w:r>
      <w:r>
        <w:rPr>
          <w:spacing w:val="1"/>
          <w:sz w:val="24"/>
        </w:rPr>
        <w:t xml:space="preserve"> </w:t>
      </w:r>
      <w:r>
        <w:rPr>
          <w:sz w:val="24"/>
        </w:rPr>
        <w:t>y Presentación</w:t>
      </w:r>
      <w:r>
        <w:rPr>
          <w:spacing w:val="1"/>
          <w:sz w:val="24"/>
        </w:rPr>
        <w:t xml:space="preserve"> </w:t>
      </w:r>
      <w:r>
        <w:rPr>
          <w:sz w:val="24"/>
        </w:rPr>
        <w:t>de la Asociación</w:t>
      </w:r>
      <w:r>
        <w:rPr>
          <w:spacing w:val="72"/>
          <w:sz w:val="24"/>
        </w:rPr>
        <w:t xml:space="preserve"> </w:t>
      </w:r>
      <w:r>
        <w:rPr>
          <w:sz w:val="24"/>
        </w:rPr>
        <w:t>de</w:t>
      </w:r>
      <w:r>
        <w:rPr>
          <w:spacing w:val="72"/>
          <w:sz w:val="24"/>
        </w:rPr>
        <w:t xml:space="preserve"> </w:t>
      </w:r>
      <w:r>
        <w:rPr>
          <w:sz w:val="24"/>
        </w:rPr>
        <w:t>Antiguos Alumnos</w:t>
      </w:r>
      <w:r>
        <w:rPr>
          <w:spacing w:val="72"/>
          <w:sz w:val="24"/>
        </w:rPr>
        <w:t xml:space="preserve"> </w:t>
      </w:r>
      <w:r>
        <w:rPr>
          <w:sz w:val="24"/>
        </w:rPr>
        <w:t>de</w:t>
      </w:r>
      <w:r>
        <w:rPr>
          <w:spacing w:val="-70"/>
          <w:sz w:val="24"/>
        </w:rPr>
        <w:t xml:space="preserve"> </w:t>
      </w:r>
      <w:r>
        <w:rPr>
          <w:sz w:val="24"/>
        </w:rPr>
        <w:t>la</w:t>
      </w:r>
      <w:r>
        <w:rPr>
          <w:spacing w:val="-1"/>
          <w:sz w:val="24"/>
        </w:rPr>
        <w:t xml:space="preserve"> </w:t>
      </w:r>
      <w:r>
        <w:rPr>
          <w:sz w:val="24"/>
        </w:rPr>
        <w:t>Facultad de</w:t>
      </w:r>
      <w:r>
        <w:rPr>
          <w:spacing w:val="-1"/>
          <w:sz w:val="24"/>
        </w:rPr>
        <w:t xml:space="preserve"> </w:t>
      </w:r>
      <w:r>
        <w:rPr>
          <w:sz w:val="24"/>
        </w:rPr>
        <w:t>Ciencias</w:t>
      </w:r>
      <w:r>
        <w:rPr>
          <w:spacing w:val="-2"/>
          <w:sz w:val="24"/>
        </w:rPr>
        <w:t xml:space="preserve"> </w:t>
      </w:r>
      <w:r>
        <w:rPr>
          <w:sz w:val="24"/>
        </w:rPr>
        <w:t>del</w:t>
      </w:r>
      <w:r>
        <w:rPr>
          <w:spacing w:val="-2"/>
          <w:sz w:val="24"/>
        </w:rPr>
        <w:t xml:space="preserve"> </w:t>
      </w:r>
      <w:r>
        <w:rPr>
          <w:sz w:val="24"/>
        </w:rPr>
        <w:t>Trabajo.</w:t>
      </w:r>
      <w:r>
        <w:rPr>
          <w:spacing w:val="-1"/>
          <w:sz w:val="24"/>
        </w:rPr>
        <w:t xml:space="preserve"> </w:t>
      </w:r>
      <w:r>
        <w:rPr>
          <w:sz w:val="24"/>
        </w:rPr>
        <w:t>Octubre</w:t>
      </w:r>
      <w:r>
        <w:rPr>
          <w:spacing w:val="-2"/>
          <w:sz w:val="24"/>
        </w:rPr>
        <w:t xml:space="preserve"> </w:t>
      </w:r>
      <w:r>
        <w:rPr>
          <w:sz w:val="24"/>
        </w:rPr>
        <w:t>2021</w:t>
      </w:r>
    </w:p>
    <w:p w14:paraId="6BB6543C" w14:textId="77777777" w:rsidR="00B941F0" w:rsidRDefault="00B941F0" w:rsidP="00B941F0">
      <w:pPr>
        <w:pStyle w:val="Ttulo1"/>
        <w:spacing w:before="128"/>
      </w:pPr>
      <w:r>
        <w:t>Otras</w:t>
      </w:r>
      <w:r>
        <w:rPr>
          <w:spacing w:val="-6"/>
        </w:rPr>
        <w:t xml:space="preserve"> </w:t>
      </w:r>
      <w:r>
        <w:t>Actividades</w:t>
      </w:r>
    </w:p>
    <w:p w14:paraId="4CCA8452" w14:textId="77777777" w:rsidR="00B941F0" w:rsidRDefault="00B941F0" w:rsidP="00B941F0">
      <w:pPr>
        <w:pStyle w:val="Textoindependiente"/>
        <w:spacing w:before="4"/>
        <w:rPr>
          <w:b/>
          <w:sz w:val="22"/>
        </w:rPr>
      </w:pPr>
    </w:p>
    <w:p w14:paraId="104327D1" w14:textId="77777777" w:rsidR="00B941F0" w:rsidRDefault="00B941F0" w:rsidP="00B941F0">
      <w:pPr>
        <w:pStyle w:val="Prrafodelista"/>
        <w:widowControl w:val="0"/>
        <w:numPr>
          <w:ilvl w:val="0"/>
          <w:numId w:val="2"/>
        </w:numPr>
        <w:tabs>
          <w:tab w:val="left" w:pos="810"/>
        </w:tabs>
        <w:autoSpaceDE w:val="0"/>
        <w:autoSpaceDN w:val="0"/>
        <w:spacing w:before="1" w:after="0" w:line="352" w:lineRule="auto"/>
        <w:ind w:right="117" w:hanging="711"/>
        <w:contextualSpacing w:val="0"/>
        <w:jc w:val="both"/>
        <w:rPr>
          <w:sz w:val="24"/>
        </w:rPr>
      </w:pPr>
      <w:r>
        <w:rPr>
          <w:sz w:val="24"/>
        </w:rPr>
        <w:t>Concurso</w:t>
      </w:r>
      <w:r>
        <w:rPr>
          <w:spacing w:val="1"/>
          <w:sz w:val="24"/>
        </w:rPr>
        <w:t xml:space="preserve"> </w:t>
      </w:r>
      <w:r>
        <w:rPr>
          <w:sz w:val="24"/>
        </w:rPr>
        <w:t>de</w:t>
      </w:r>
      <w:r>
        <w:rPr>
          <w:spacing w:val="1"/>
          <w:sz w:val="24"/>
        </w:rPr>
        <w:t xml:space="preserve"> </w:t>
      </w:r>
      <w:r>
        <w:rPr>
          <w:sz w:val="24"/>
        </w:rPr>
        <w:t>pintura</w:t>
      </w:r>
      <w:r>
        <w:rPr>
          <w:spacing w:val="1"/>
          <w:sz w:val="24"/>
        </w:rPr>
        <w:t xml:space="preserve"> </w:t>
      </w:r>
      <w:r>
        <w:rPr>
          <w:sz w:val="24"/>
        </w:rPr>
        <w:t>Trabajo</w:t>
      </w:r>
      <w:r>
        <w:rPr>
          <w:spacing w:val="1"/>
          <w:sz w:val="24"/>
        </w:rPr>
        <w:t xml:space="preserve"> </w:t>
      </w:r>
      <w:r>
        <w:rPr>
          <w:sz w:val="24"/>
        </w:rPr>
        <w:t>desde</w:t>
      </w:r>
      <w:r>
        <w:rPr>
          <w:spacing w:val="1"/>
          <w:sz w:val="24"/>
        </w:rPr>
        <w:t xml:space="preserve"> </w:t>
      </w:r>
      <w:r>
        <w:rPr>
          <w:sz w:val="24"/>
        </w:rPr>
        <w:t>la</w:t>
      </w:r>
      <w:r>
        <w:rPr>
          <w:spacing w:val="1"/>
          <w:sz w:val="24"/>
        </w:rPr>
        <w:t xml:space="preserve"> </w:t>
      </w:r>
      <w:r>
        <w:rPr>
          <w:sz w:val="24"/>
        </w:rPr>
        <w:t>terraza</w:t>
      </w:r>
      <w:r>
        <w:rPr>
          <w:spacing w:val="1"/>
          <w:sz w:val="24"/>
        </w:rPr>
        <w:t xml:space="preserve"> </w:t>
      </w:r>
      <w:r>
        <w:rPr>
          <w:sz w:val="24"/>
        </w:rPr>
        <w:t>desde</w:t>
      </w:r>
      <w:r>
        <w:rPr>
          <w:spacing w:val="1"/>
          <w:sz w:val="24"/>
        </w:rPr>
        <w:t xml:space="preserve"> </w:t>
      </w:r>
      <w:r>
        <w:rPr>
          <w:sz w:val="24"/>
        </w:rPr>
        <w:t>la</w:t>
      </w:r>
      <w:r>
        <w:rPr>
          <w:spacing w:val="72"/>
          <w:sz w:val="24"/>
        </w:rPr>
        <w:t xml:space="preserve"> </w:t>
      </w:r>
      <w:r>
        <w:rPr>
          <w:sz w:val="24"/>
        </w:rPr>
        <w:t>Facultad.</w:t>
      </w:r>
      <w:r>
        <w:rPr>
          <w:spacing w:val="1"/>
          <w:sz w:val="24"/>
        </w:rPr>
        <w:t xml:space="preserve"> </w:t>
      </w:r>
      <w:r>
        <w:rPr>
          <w:sz w:val="24"/>
        </w:rPr>
        <w:t>Octubre</w:t>
      </w:r>
      <w:r>
        <w:rPr>
          <w:spacing w:val="-1"/>
          <w:sz w:val="24"/>
        </w:rPr>
        <w:t xml:space="preserve"> </w:t>
      </w:r>
      <w:r>
        <w:rPr>
          <w:sz w:val="24"/>
        </w:rPr>
        <w:t>2021</w:t>
      </w:r>
    </w:p>
    <w:p w14:paraId="7B5B3139" w14:textId="77777777" w:rsidR="00B941F0" w:rsidRDefault="00B941F0" w:rsidP="00B941F0">
      <w:pPr>
        <w:pStyle w:val="Prrafodelista"/>
        <w:widowControl w:val="0"/>
        <w:numPr>
          <w:ilvl w:val="0"/>
          <w:numId w:val="2"/>
        </w:numPr>
        <w:tabs>
          <w:tab w:val="left" w:pos="809"/>
          <w:tab w:val="left" w:pos="810"/>
        </w:tabs>
        <w:autoSpaceDE w:val="0"/>
        <w:autoSpaceDN w:val="0"/>
        <w:spacing w:before="129" w:after="0" w:line="240" w:lineRule="auto"/>
        <w:ind w:left="809" w:hanging="709"/>
        <w:contextualSpacing w:val="0"/>
        <w:rPr>
          <w:sz w:val="24"/>
        </w:rPr>
      </w:pPr>
      <w:r>
        <w:rPr>
          <w:sz w:val="24"/>
        </w:rPr>
        <w:t>Campeonatos</w:t>
      </w:r>
      <w:r>
        <w:rPr>
          <w:spacing w:val="-8"/>
          <w:sz w:val="24"/>
        </w:rPr>
        <w:t xml:space="preserve"> </w:t>
      </w:r>
      <w:r>
        <w:rPr>
          <w:sz w:val="24"/>
        </w:rPr>
        <w:t>deportivos.</w:t>
      </w:r>
      <w:r>
        <w:rPr>
          <w:spacing w:val="-5"/>
          <w:sz w:val="24"/>
        </w:rPr>
        <w:t xml:space="preserve"> </w:t>
      </w:r>
      <w:r>
        <w:rPr>
          <w:sz w:val="24"/>
        </w:rPr>
        <w:t>Octubre</w:t>
      </w:r>
      <w:r>
        <w:rPr>
          <w:spacing w:val="-6"/>
          <w:sz w:val="24"/>
        </w:rPr>
        <w:t xml:space="preserve"> </w:t>
      </w:r>
      <w:r>
        <w:rPr>
          <w:sz w:val="24"/>
        </w:rPr>
        <w:t>2021</w:t>
      </w:r>
    </w:p>
    <w:p w14:paraId="747C4FAA" w14:textId="77777777" w:rsidR="00B941F0" w:rsidRDefault="00B941F0" w:rsidP="00B941F0">
      <w:pPr>
        <w:rPr>
          <w:sz w:val="24"/>
        </w:rPr>
        <w:sectPr w:rsidR="00B941F0">
          <w:pgSz w:w="11920" w:h="16850"/>
          <w:pgMar w:top="1800" w:right="1580" w:bottom="1400" w:left="1600" w:header="0" w:footer="1217" w:gutter="0"/>
          <w:cols w:space="720"/>
        </w:sectPr>
      </w:pPr>
    </w:p>
    <w:p w14:paraId="6009259E" w14:textId="77777777" w:rsidR="00B941F0" w:rsidRDefault="00B941F0" w:rsidP="00B941F0">
      <w:pPr>
        <w:pStyle w:val="Textoindependiente"/>
        <w:rPr>
          <w:sz w:val="20"/>
        </w:rPr>
      </w:pPr>
    </w:p>
    <w:p w14:paraId="59F4F7C9" w14:textId="77777777" w:rsidR="00B941F0" w:rsidRDefault="00B941F0" w:rsidP="00B941F0">
      <w:pPr>
        <w:pStyle w:val="Textoindependiente"/>
        <w:rPr>
          <w:sz w:val="28"/>
        </w:rPr>
      </w:pPr>
    </w:p>
    <w:p w14:paraId="25D2CE9C" w14:textId="77777777" w:rsidR="00B941F0" w:rsidRDefault="00B941F0" w:rsidP="00B941F0">
      <w:pPr>
        <w:pStyle w:val="Prrafodelista"/>
        <w:widowControl w:val="0"/>
        <w:numPr>
          <w:ilvl w:val="0"/>
          <w:numId w:val="2"/>
        </w:numPr>
        <w:tabs>
          <w:tab w:val="left" w:pos="810"/>
        </w:tabs>
        <w:autoSpaceDE w:val="0"/>
        <w:autoSpaceDN w:val="0"/>
        <w:spacing w:before="101" w:after="0" w:line="357" w:lineRule="auto"/>
        <w:ind w:left="811" w:right="118" w:hanging="711"/>
        <w:contextualSpacing w:val="0"/>
        <w:jc w:val="both"/>
        <w:rPr>
          <w:sz w:val="24"/>
        </w:rPr>
      </w:pPr>
      <w:r>
        <w:rPr>
          <w:sz w:val="24"/>
        </w:rPr>
        <w:t>Noche en blanco de cine en la Facultad. Selección de películas con</w:t>
      </w:r>
      <w:r>
        <w:rPr>
          <w:spacing w:val="1"/>
          <w:sz w:val="24"/>
        </w:rPr>
        <w:t xml:space="preserve"> </w:t>
      </w:r>
      <w:r>
        <w:rPr>
          <w:sz w:val="24"/>
        </w:rPr>
        <w:t>temática</w:t>
      </w:r>
      <w:r>
        <w:rPr>
          <w:spacing w:val="32"/>
          <w:sz w:val="24"/>
        </w:rPr>
        <w:t xml:space="preserve"> </w:t>
      </w:r>
      <w:r>
        <w:rPr>
          <w:sz w:val="24"/>
        </w:rPr>
        <w:t>en</w:t>
      </w:r>
      <w:r>
        <w:rPr>
          <w:spacing w:val="32"/>
          <w:sz w:val="24"/>
        </w:rPr>
        <w:t xml:space="preserve"> </w:t>
      </w:r>
      <w:r>
        <w:rPr>
          <w:sz w:val="24"/>
        </w:rPr>
        <w:t>torno</w:t>
      </w:r>
      <w:r>
        <w:rPr>
          <w:spacing w:val="32"/>
          <w:sz w:val="24"/>
        </w:rPr>
        <w:t xml:space="preserve"> </w:t>
      </w:r>
      <w:r>
        <w:rPr>
          <w:sz w:val="24"/>
        </w:rPr>
        <w:t>al</w:t>
      </w:r>
      <w:r>
        <w:rPr>
          <w:spacing w:val="28"/>
          <w:sz w:val="24"/>
        </w:rPr>
        <w:t xml:space="preserve"> </w:t>
      </w:r>
      <w:r>
        <w:rPr>
          <w:sz w:val="24"/>
        </w:rPr>
        <w:t>mundo</w:t>
      </w:r>
      <w:r>
        <w:rPr>
          <w:spacing w:val="32"/>
          <w:sz w:val="24"/>
        </w:rPr>
        <w:t xml:space="preserve"> </w:t>
      </w:r>
      <w:r>
        <w:rPr>
          <w:sz w:val="24"/>
        </w:rPr>
        <w:t>del</w:t>
      </w:r>
      <w:r>
        <w:rPr>
          <w:spacing w:val="30"/>
          <w:sz w:val="24"/>
        </w:rPr>
        <w:t xml:space="preserve"> </w:t>
      </w:r>
      <w:r>
        <w:rPr>
          <w:sz w:val="24"/>
        </w:rPr>
        <w:t>trabajo</w:t>
      </w:r>
      <w:r>
        <w:rPr>
          <w:spacing w:val="32"/>
          <w:sz w:val="24"/>
        </w:rPr>
        <w:t xml:space="preserve"> </w:t>
      </w:r>
      <w:r>
        <w:rPr>
          <w:sz w:val="24"/>
        </w:rPr>
        <w:t>y</w:t>
      </w:r>
      <w:r>
        <w:rPr>
          <w:spacing w:val="31"/>
          <w:sz w:val="24"/>
        </w:rPr>
        <w:t xml:space="preserve"> </w:t>
      </w:r>
      <w:r>
        <w:rPr>
          <w:sz w:val="24"/>
        </w:rPr>
        <w:t>presentadas</w:t>
      </w:r>
      <w:r>
        <w:rPr>
          <w:spacing w:val="30"/>
          <w:sz w:val="24"/>
        </w:rPr>
        <w:t xml:space="preserve"> </w:t>
      </w:r>
      <w:r>
        <w:rPr>
          <w:sz w:val="24"/>
        </w:rPr>
        <w:t>por</w:t>
      </w:r>
      <w:r>
        <w:rPr>
          <w:spacing w:val="31"/>
          <w:sz w:val="24"/>
        </w:rPr>
        <w:t xml:space="preserve"> </w:t>
      </w:r>
      <w:r>
        <w:rPr>
          <w:sz w:val="24"/>
        </w:rPr>
        <w:t>profesores</w:t>
      </w:r>
      <w:r>
        <w:rPr>
          <w:spacing w:val="-70"/>
          <w:sz w:val="24"/>
        </w:rPr>
        <w:t xml:space="preserve"> </w:t>
      </w:r>
      <w:r>
        <w:rPr>
          <w:sz w:val="24"/>
        </w:rPr>
        <w:t>de</w:t>
      </w:r>
      <w:r>
        <w:rPr>
          <w:spacing w:val="-1"/>
          <w:sz w:val="24"/>
        </w:rPr>
        <w:t xml:space="preserve"> </w:t>
      </w:r>
      <w:r>
        <w:rPr>
          <w:sz w:val="24"/>
        </w:rPr>
        <w:t>la facultad.</w:t>
      </w:r>
    </w:p>
    <w:p w14:paraId="234D026D" w14:textId="77777777" w:rsidR="00B941F0" w:rsidRDefault="00B941F0" w:rsidP="00B941F0">
      <w:pPr>
        <w:pStyle w:val="Prrafodelista"/>
        <w:widowControl w:val="0"/>
        <w:numPr>
          <w:ilvl w:val="0"/>
          <w:numId w:val="2"/>
        </w:numPr>
        <w:tabs>
          <w:tab w:val="left" w:pos="810"/>
        </w:tabs>
        <w:autoSpaceDE w:val="0"/>
        <w:autoSpaceDN w:val="0"/>
        <w:spacing w:before="120" w:after="0" w:line="357" w:lineRule="auto"/>
        <w:ind w:right="118" w:hanging="711"/>
        <w:contextualSpacing w:val="0"/>
        <w:jc w:val="both"/>
        <w:rPr>
          <w:sz w:val="24"/>
        </w:rPr>
      </w:pPr>
      <w:r>
        <w:rPr>
          <w:sz w:val="24"/>
        </w:rPr>
        <w:t>Foro</w:t>
      </w:r>
      <w:r>
        <w:rPr>
          <w:spacing w:val="1"/>
          <w:sz w:val="24"/>
        </w:rPr>
        <w:t xml:space="preserve"> </w:t>
      </w:r>
      <w:r>
        <w:rPr>
          <w:sz w:val="24"/>
        </w:rPr>
        <w:t>de</w:t>
      </w:r>
      <w:r>
        <w:rPr>
          <w:spacing w:val="1"/>
          <w:sz w:val="24"/>
        </w:rPr>
        <w:t xml:space="preserve"> </w:t>
      </w:r>
      <w:r>
        <w:rPr>
          <w:sz w:val="24"/>
        </w:rPr>
        <w:t>Empleo</w:t>
      </w:r>
      <w:r>
        <w:rPr>
          <w:spacing w:val="1"/>
          <w:sz w:val="24"/>
        </w:rPr>
        <w:t xml:space="preserve"> </w:t>
      </w:r>
      <w:r>
        <w:rPr>
          <w:sz w:val="24"/>
        </w:rPr>
        <w:t>y</w:t>
      </w:r>
      <w:r>
        <w:rPr>
          <w:spacing w:val="1"/>
          <w:sz w:val="24"/>
        </w:rPr>
        <w:t xml:space="preserve"> </w:t>
      </w:r>
      <w:r>
        <w:rPr>
          <w:sz w:val="24"/>
        </w:rPr>
        <w:t>Desarrollo</w:t>
      </w:r>
      <w:r>
        <w:rPr>
          <w:spacing w:val="1"/>
          <w:sz w:val="24"/>
        </w:rPr>
        <w:t xml:space="preserve"> </w:t>
      </w:r>
      <w:r>
        <w:rPr>
          <w:sz w:val="24"/>
        </w:rPr>
        <w:t>local,</w:t>
      </w:r>
      <w:r>
        <w:rPr>
          <w:spacing w:val="1"/>
          <w:sz w:val="24"/>
        </w:rPr>
        <w:t xml:space="preserve"> </w:t>
      </w:r>
      <w:r>
        <w:rPr>
          <w:sz w:val="24"/>
        </w:rPr>
        <w:t>con</w:t>
      </w:r>
      <w:r>
        <w:rPr>
          <w:spacing w:val="1"/>
          <w:sz w:val="24"/>
        </w:rPr>
        <w:t xml:space="preserve"> </w:t>
      </w:r>
      <w:r>
        <w:rPr>
          <w:sz w:val="24"/>
        </w:rPr>
        <w:t>la</w:t>
      </w:r>
      <w:r>
        <w:rPr>
          <w:spacing w:val="1"/>
          <w:sz w:val="24"/>
        </w:rPr>
        <w:t xml:space="preserve"> </w:t>
      </w:r>
      <w:r>
        <w:rPr>
          <w:sz w:val="24"/>
        </w:rPr>
        <w:t>participación</w:t>
      </w:r>
      <w:r>
        <w:rPr>
          <w:spacing w:val="1"/>
          <w:sz w:val="24"/>
        </w:rPr>
        <w:t xml:space="preserve"> </w:t>
      </w:r>
      <w:r>
        <w:rPr>
          <w:sz w:val="24"/>
        </w:rPr>
        <w:t>de</w:t>
      </w:r>
      <w:r>
        <w:rPr>
          <w:spacing w:val="1"/>
          <w:sz w:val="24"/>
        </w:rPr>
        <w:t xml:space="preserve"> </w:t>
      </w:r>
      <w:r>
        <w:rPr>
          <w:sz w:val="24"/>
        </w:rPr>
        <w:t>ayuntamientos,</w:t>
      </w:r>
      <w:r>
        <w:rPr>
          <w:spacing w:val="1"/>
          <w:sz w:val="24"/>
        </w:rPr>
        <w:t xml:space="preserve"> </w:t>
      </w:r>
      <w:r>
        <w:rPr>
          <w:sz w:val="24"/>
        </w:rPr>
        <w:t>entidades y organizaciones dedicadas a</w:t>
      </w:r>
      <w:r>
        <w:rPr>
          <w:spacing w:val="1"/>
          <w:sz w:val="24"/>
        </w:rPr>
        <w:t xml:space="preserve"> </w:t>
      </w:r>
      <w:r>
        <w:rPr>
          <w:sz w:val="24"/>
        </w:rPr>
        <w:t>la</w:t>
      </w:r>
      <w:r>
        <w:rPr>
          <w:spacing w:val="72"/>
          <w:sz w:val="24"/>
        </w:rPr>
        <w:t xml:space="preserve"> </w:t>
      </w:r>
      <w:r>
        <w:rPr>
          <w:sz w:val="24"/>
        </w:rPr>
        <w:t>promoción</w:t>
      </w:r>
      <w:r>
        <w:rPr>
          <w:spacing w:val="1"/>
          <w:sz w:val="24"/>
        </w:rPr>
        <w:t xml:space="preserve"> </w:t>
      </w:r>
      <w:r>
        <w:rPr>
          <w:sz w:val="24"/>
        </w:rPr>
        <w:t>del</w:t>
      </w:r>
      <w:r>
        <w:rPr>
          <w:spacing w:val="-4"/>
          <w:sz w:val="24"/>
        </w:rPr>
        <w:t xml:space="preserve"> </w:t>
      </w:r>
      <w:r>
        <w:rPr>
          <w:sz w:val="24"/>
        </w:rPr>
        <w:t>empleo,</w:t>
      </w:r>
      <w:r>
        <w:rPr>
          <w:spacing w:val="-4"/>
          <w:sz w:val="24"/>
        </w:rPr>
        <w:t xml:space="preserve"> </w:t>
      </w:r>
      <w:r>
        <w:rPr>
          <w:sz w:val="24"/>
        </w:rPr>
        <w:t>emprendimiento</w:t>
      </w:r>
      <w:r>
        <w:rPr>
          <w:spacing w:val="-1"/>
          <w:sz w:val="24"/>
        </w:rPr>
        <w:t xml:space="preserve"> </w:t>
      </w:r>
      <w:r>
        <w:rPr>
          <w:sz w:val="24"/>
        </w:rPr>
        <w:t>y</w:t>
      </w:r>
      <w:r>
        <w:rPr>
          <w:spacing w:val="-3"/>
          <w:sz w:val="24"/>
        </w:rPr>
        <w:t xml:space="preserve"> </w:t>
      </w:r>
      <w:r>
        <w:rPr>
          <w:sz w:val="24"/>
        </w:rPr>
        <w:t>desarrollo</w:t>
      </w:r>
      <w:r>
        <w:rPr>
          <w:spacing w:val="-1"/>
          <w:sz w:val="24"/>
        </w:rPr>
        <w:t xml:space="preserve"> </w:t>
      </w:r>
      <w:r>
        <w:rPr>
          <w:sz w:val="24"/>
        </w:rPr>
        <w:t>local.</w:t>
      </w:r>
      <w:r>
        <w:rPr>
          <w:spacing w:val="-1"/>
          <w:sz w:val="24"/>
        </w:rPr>
        <w:t xml:space="preserve"> </w:t>
      </w:r>
      <w:r>
        <w:rPr>
          <w:sz w:val="24"/>
        </w:rPr>
        <w:t>Octubre</w:t>
      </w:r>
      <w:r>
        <w:rPr>
          <w:spacing w:val="-2"/>
          <w:sz w:val="24"/>
        </w:rPr>
        <w:t xml:space="preserve"> </w:t>
      </w:r>
      <w:r>
        <w:rPr>
          <w:sz w:val="24"/>
        </w:rPr>
        <w:t>2021.</w:t>
      </w:r>
    </w:p>
    <w:p w14:paraId="5C62DB93" w14:textId="77777777" w:rsidR="00B941F0" w:rsidRDefault="00B941F0" w:rsidP="00B941F0">
      <w:pPr>
        <w:pStyle w:val="Ttulo1"/>
        <w:spacing w:before="120"/>
        <w:jc w:val="left"/>
      </w:pPr>
      <w:r>
        <w:t>Publicaciones</w:t>
      </w:r>
    </w:p>
    <w:p w14:paraId="578E7749" w14:textId="77777777" w:rsidR="00B941F0" w:rsidRDefault="00B941F0" w:rsidP="00B941F0">
      <w:pPr>
        <w:pStyle w:val="Textoindependiente"/>
        <w:spacing w:before="4"/>
        <w:rPr>
          <w:b/>
          <w:sz w:val="22"/>
        </w:rPr>
      </w:pPr>
    </w:p>
    <w:p w14:paraId="0F83000B" w14:textId="77777777" w:rsidR="00B941F0" w:rsidRDefault="00B941F0" w:rsidP="00B941F0">
      <w:pPr>
        <w:pStyle w:val="Prrafodelista"/>
        <w:widowControl w:val="0"/>
        <w:numPr>
          <w:ilvl w:val="0"/>
          <w:numId w:val="2"/>
        </w:numPr>
        <w:tabs>
          <w:tab w:val="left" w:pos="810"/>
        </w:tabs>
        <w:autoSpaceDE w:val="0"/>
        <w:autoSpaceDN w:val="0"/>
        <w:spacing w:after="0" w:line="357" w:lineRule="auto"/>
        <w:ind w:right="115" w:hanging="711"/>
        <w:contextualSpacing w:val="0"/>
        <w:jc w:val="both"/>
        <w:rPr>
          <w:sz w:val="24"/>
        </w:rPr>
      </w:pPr>
      <w:r>
        <w:rPr>
          <w:sz w:val="24"/>
        </w:rPr>
        <w:t>Publicación de un libro que recoja la historia de la titulación, con un</w:t>
      </w:r>
      <w:r>
        <w:rPr>
          <w:spacing w:val="1"/>
          <w:sz w:val="24"/>
        </w:rPr>
        <w:t xml:space="preserve"> </w:t>
      </w:r>
      <w:r>
        <w:rPr>
          <w:sz w:val="24"/>
        </w:rPr>
        <w:t>capítulo general, con aportaciones de los decanos, los resúmenes de las</w:t>
      </w:r>
      <w:r>
        <w:rPr>
          <w:spacing w:val="-70"/>
          <w:sz w:val="24"/>
        </w:rPr>
        <w:t xml:space="preserve"> </w:t>
      </w:r>
      <w:r>
        <w:rPr>
          <w:sz w:val="24"/>
        </w:rPr>
        <w:t>conferencias del ciclo conmemorativo y algunos anexos con documentos</w:t>
      </w:r>
      <w:r>
        <w:rPr>
          <w:spacing w:val="-70"/>
          <w:sz w:val="24"/>
        </w:rPr>
        <w:t xml:space="preserve"> </w:t>
      </w:r>
      <w:r>
        <w:rPr>
          <w:sz w:val="24"/>
        </w:rPr>
        <w:t>históricos,</w:t>
      </w:r>
      <w:r>
        <w:rPr>
          <w:spacing w:val="-1"/>
          <w:sz w:val="24"/>
        </w:rPr>
        <w:t xml:space="preserve"> </w:t>
      </w:r>
      <w:r>
        <w:rPr>
          <w:sz w:val="24"/>
        </w:rPr>
        <w:t>fotografías, etc.</w:t>
      </w:r>
    </w:p>
    <w:p w14:paraId="2FA55547" w14:textId="77777777" w:rsidR="00B941F0" w:rsidRDefault="00B941F0" w:rsidP="00B941F0">
      <w:pPr>
        <w:pStyle w:val="Prrafodelista"/>
        <w:widowControl w:val="0"/>
        <w:numPr>
          <w:ilvl w:val="0"/>
          <w:numId w:val="2"/>
        </w:numPr>
        <w:tabs>
          <w:tab w:val="left" w:pos="812"/>
        </w:tabs>
        <w:autoSpaceDE w:val="0"/>
        <w:autoSpaceDN w:val="0"/>
        <w:spacing w:before="125" w:after="0" w:line="240" w:lineRule="auto"/>
        <w:ind w:hanging="711"/>
        <w:contextualSpacing w:val="0"/>
        <w:jc w:val="both"/>
        <w:rPr>
          <w:sz w:val="24"/>
        </w:rPr>
      </w:pPr>
      <w:r>
        <w:rPr>
          <w:sz w:val="24"/>
        </w:rPr>
        <w:t>Publicación</w:t>
      </w:r>
      <w:r>
        <w:rPr>
          <w:spacing w:val="-5"/>
          <w:sz w:val="24"/>
        </w:rPr>
        <w:t xml:space="preserve"> </w:t>
      </w:r>
      <w:r>
        <w:rPr>
          <w:sz w:val="24"/>
        </w:rPr>
        <w:t>electrónica</w:t>
      </w:r>
      <w:r>
        <w:rPr>
          <w:spacing w:val="-2"/>
          <w:sz w:val="24"/>
        </w:rPr>
        <w:t xml:space="preserve"> </w:t>
      </w:r>
      <w:r>
        <w:rPr>
          <w:sz w:val="24"/>
        </w:rPr>
        <w:t>con</w:t>
      </w:r>
      <w:r>
        <w:rPr>
          <w:spacing w:val="-2"/>
          <w:sz w:val="24"/>
        </w:rPr>
        <w:t xml:space="preserve"> </w:t>
      </w:r>
      <w:r>
        <w:rPr>
          <w:sz w:val="24"/>
        </w:rPr>
        <w:t>el</w:t>
      </w:r>
      <w:r>
        <w:rPr>
          <w:spacing w:val="-5"/>
          <w:sz w:val="24"/>
        </w:rPr>
        <w:t xml:space="preserve"> </w:t>
      </w:r>
      <w:r>
        <w:rPr>
          <w:sz w:val="24"/>
        </w:rPr>
        <w:t>material</w:t>
      </w:r>
      <w:r>
        <w:rPr>
          <w:spacing w:val="-4"/>
          <w:sz w:val="24"/>
        </w:rPr>
        <w:t xml:space="preserve"> </w:t>
      </w:r>
      <w:r>
        <w:rPr>
          <w:sz w:val="24"/>
        </w:rPr>
        <w:t>gráfico</w:t>
      </w:r>
      <w:r>
        <w:rPr>
          <w:spacing w:val="-3"/>
          <w:sz w:val="24"/>
        </w:rPr>
        <w:t xml:space="preserve"> </w:t>
      </w:r>
      <w:r>
        <w:rPr>
          <w:sz w:val="24"/>
        </w:rPr>
        <w:t>recopilado.</w:t>
      </w:r>
    </w:p>
    <w:p w14:paraId="0E3B1C6F" w14:textId="77777777" w:rsidR="00B941F0" w:rsidRDefault="00B941F0" w:rsidP="00B941F0">
      <w:pPr>
        <w:pStyle w:val="NormalWeb"/>
        <w:ind w:left="720"/>
        <w:jc w:val="both"/>
      </w:pPr>
    </w:p>
    <w:p w14:paraId="03A605BA" w14:textId="50F880E2" w:rsidR="00B941F0" w:rsidRPr="008F43A0" w:rsidRDefault="002110D0" w:rsidP="008F43A0">
      <w:pPr>
        <w:pStyle w:val="Prrafodelista"/>
        <w:widowControl w:val="0"/>
        <w:numPr>
          <w:ilvl w:val="0"/>
          <w:numId w:val="2"/>
        </w:numPr>
        <w:tabs>
          <w:tab w:val="left" w:pos="812"/>
        </w:tabs>
        <w:autoSpaceDE w:val="0"/>
        <w:autoSpaceDN w:val="0"/>
        <w:spacing w:before="125" w:after="0" w:line="240" w:lineRule="auto"/>
        <w:ind w:hanging="711"/>
        <w:contextualSpacing w:val="0"/>
        <w:jc w:val="both"/>
        <w:rPr>
          <w:sz w:val="24"/>
        </w:rPr>
      </w:pPr>
      <w:r w:rsidRPr="008F43A0">
        <w:rPr>
          <w:sz w:val="24"/>
        </w:rPr>
        <w:t>Además, se ha previsto diseñar un logo específico conmemorativo del 50 aniversario con el fin de ilustrar un pin y una camiseta de color verde institucional que se obsequiará a los profesores</w:t>
      </w:r>
      <w:r w:rsidR="008F43A0">
        <w:rPr>
          <w:sz w:val="24"/>
        </w:rPr>
        <w:t xml:space="preserve"> y profesoras</w:t>
      </w:r>
      <w:r w:rsidRPr="008F43A0">
        <w:rPr>
          <w:sz w:val="24"/>
        </w:rPr>
        <w:t xml:space="preserve"> que imparten o </w:t>
      </w:r>
      <w:r w:rsidR="008F43A0">
        <w:rPr>
          <w:sz w:val="24"/>
        </w:rPr>
        <w:t>hayan</w:t>
      </w:r>
      <w:r w:rsidRPr="008F43A0">
        <w:rPr>
          <w:sz w:val="24"/>
        </w:rPr>
        <w:t xml:space="preserve"> impartido docencia en el centro. </w:t>
      </w:r>
    </w:p>
    <w:p w14:paraId="464B1F53" w14:textId="77777777" w:rsidR="003D7AA2" w:rsidRDefault="003D7AA2" w:rsidP="00B941F0">
      <w:pPr>
        <w:pStyle w:val="NormalWeb"/>
        <w:ind w:left="720"/>
        <w:jc w:val="both"/>
      </w:pPr>
    </w:p>
    <w:p w14:paraId="7CA0B7BC" w14:textId="0ECB2E8F" w:rsidR="003D7AA2" w:rsidRDefault="003D7AA2" w:rsidP="00B941F0">
      <w:pPr>
        <w:pStyle w:val="NormalWeb"/>
        <w:ind w:left="720"/>
        <w:jc w:val="both"/>
      </w:pPr>
      <w:r>
        <w:t xml:space="preserve">Con el fin de poner en marcha las distintas actividades, el Sr. Decano ruega la necesaria colaboración de los miembros de la junta, agradeciendo por anticipado su implicación. </w:t>
      </w:r>
    </w:p>
    <w:p w14:paraId="1F724699" w14:textId="4AFD9096" w:rsidR="00A76C21" w:rsidRDefault="00A76C21" w:rsidP="00B941F0">
      <w:pPr>
        <w:pStyle w:val="NormalWeb"/>
        <w:ind w:left="720"/>
        <w:jc w:val="both"/>
      </w:pPr>
      <w:r>
        <w:t xml:space="preserve"> </w:t>
      </w:r>
    </w:p>
    <w:p w14:paraId="2720A7B9" w14:textId="77777777" w:rsidR="00B941F0" w:rsidRDefault="00A76C21" w:rsidP="00CE78D8">
      <w:pPr>
        <w:pStyle w:val="NormalWeb"/>
        <w:numPr>
          <w:ilvl w:val="0"/>
          <w:numId w:val="1"/>
        </w:numPr>
        <w:jc w:val="both"/>
      </w:pPr>
      <w:r>
        <w:t>Cambio de la denominación de la Comisión de actividades culturales.</w:t>
      </w:r>
    </w:p>
    <w:p w14:paraId="415DF985" w14:textId="091A8368" w:rsidR="00B941F0" w:rsidRDefault="00B941F0" w:rsidP="00B941F0">
      <w:pPr>
        <w:pStyle w:val="NormalWeb"/>
        <w:ind w:left="720"/>
        <w:jc w:val="both"/>
      </w:pPr>
      <w:r>
        <w:t xml:space="preserve">Se </w:t>
      </w:r>
      <w:r w:rsidR="008F43A0">
        <w:t>aprueba</w:t>
      </w:r>
      <w:r>
        <w:t xml:space="preserve"> el cambio de nombre por el siguiente: “Comisión de transferencia, divulgación social y cultural”</w:t>
      </w:r>
      <w:r w:rsidR="008F43A0">
        <w:t xml:space="preserve">. </w:t>
      </w:r>
    </w:p>
    <w:p w14:paraId="37EE4013" w14:textId="2ACF3AFA" w:rsidR="00A00D49" w:rsidRPr="00FB5411" w:rsidRDefault="00A76C21" w:rsidP="00B941F0">
      <w:pPr>
        <w:pStyle w:val="NormalWeb"/>
        <w:ind w:left="720"/>
        <w:jc w:val="both"/>
      </w:pPr>
      <w:r>
        <w:t xml:space="preserve">  </w:t>
      </w:r>
    </w:p>
    <w:p w14:paraId="2CDBBE2F" w14:textId="4C21FAC5" w:rsidR="00CE78D8" w:rsidRPr="002110D0" w:rsidRDefault="00CE78D8" w:rsidP="00FB5411">
      <w:pPr>
        <w:pStyle w:val="Prrafodelista"/>
        <w:numPr>
          <w:ilvl w:val="0"/>
          <w:numId w:val="1"/>
        </w:numPr>
        <w:spacing w:after="0" w:line="240" w:lineRule="auto"/>
        <w:rPr>
          <w:rFonts w:ascii="Times New Roman" w:eastAsia="Times New Roman" w:hAnsi="Times New Roman" w:cs="Times New Roman"/>
          <w:color w:val="000000"/>
          <w:sz w:val="24"/>
          <w:szCs w:val="24"/>
          <w:lang w:eastAsia="es-ES"/>
        </w:rPr>
      </w:pPr>
      <w:r w:rsidRPr="00FB5411">
        <w:rPr>
          <w:rFonts w:ascii="Times New Roman" w:hAnsi="Times New Roman" w:cs="Times New Roman"/>
          <w:sz w:val="24"/>
          <w:szCs w:val="24"/>
        </w:rPr>
        <w:t xml:space="preserve">Asuntos de trámite. </w:t>
      </w:r>
    </w:p>
    <w:p w14:paraId="4E9E3AD9" w14:textId="27446429" w:rsidR="002110D0" w:rsidRDefault="002110D0" w:rsidP="002110D0">
      <w:pPr>
        <w:pStyle w:val="Prrafodelista"/>
        <w:spacing w:after="0" w:line="240" w:lineRule="auto"/>
        <w:rPr>
          <w:rFonts w:ascii="Times New Roman" w:hAnsi="Times New Roman" w:cs="Times New Roman"/>
          <w:sz w:val="24"/>
          <w:szCs w:val="24"/>
        </w:rPr>
      </w:pPr>
    </w:p>
    <w:p w14:paraId="65EF9200" w14:textId="293638C5" w:rsidR="008F43A0" w:rsidRDefault="002110D0" w:rsidP="003D7AA2">
      <w:pPr>
        <w:pStyle w:val="Prrafodelist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Los miembros de la junta informan favorablemente el nombramiento como profesor colaborador, del profesor ANTONIO LOSA tras producirse su jubilación con el fin de que siga pudiendo colaborar con el centro en tareas como dirección de tesis doctorales, </w:t>
      </w:r>
      <w:proofErr w:type="spellStart"/>
      <w:r w:rsidR="0058685E">
        <w:rPr>
          <w:rFonts w:ascii="Times New Roman" w:hAnsi="Times New Roman" w:cs="Times New Roman"/>
          <w:sz w:val="24"/>
          <w:szCs w:val="24"/>
        </w:rPr>
        <w:t>cotutela</w:t>
      </w:r>
      <w:proofErr w:type="spellEnd"/>
      <w:r w:rsidR="0058685E">
        <w:rPr>
          <w:rFonts w:ascii="Times New Roman" w:hAnsi="Times New Roman" w:cs="Times New Roman"/>
          <w:sz w:val="24"/>
          <w:szCs w:val="24"/>
        </w:rPr>
        <w:t xml:space="preserve"> </w:t>
      </w:r>
      <w:r>
        <w:rPr>
          <w:rFonts w:ascii="Times New Roman" w:hAnsi="Times New Roman" w:cs="Times New Roman"/>
          <w:sz w:val="24"/>
          <w:szCs w:val="24"/>
        </w:rPr>
        <w:t xml:space="preserve">de TFG y TFM, </w:t>
      </w:r>
      <w:r w:rsidR="0058685E">
        <w:rPr>
          <w:rFonts w:ascii="Times New Roman" w:hAnsi="Times New Roman" w:cs="Times New Roman"/>
          <w:sz w:val="24"/>
          <w:szCs w:val="24"/>
        </w:rPr>
        <w:t xml:space="preserve">tutorización de prácticas externas, actividades desarrolladas por el Observatorio de Desarrollo Local y Empleo, </w:t>
      </w:r>
      <w:r>
        <w:rPr>
          <w:rFonts w:ascii="Times New Roman" w:hAnsi="Times New Roman" w:cs="Times New Roman"/>
          <w:sz w:val="24"/>
          <w:szCs w:val="24"/>
        </w:rPr>
        <w:t>etc.</w:t>
      </w:r>
    </w:p>
    <w:p w14:paraId="05C33DC2" w14:textId="23D96475" w:rsidR="002110D0" w:rsidRPr="00FB5411" w:rsidRDefault="002110D0" w:rsidP="003D7AA2">
      <w:pPr>
        <w:pStyle w:val="Prrafodelista"/>
        <w:spacing w:after="0" w:line="240" w:lineRule="auto"/>
        <w:jc w:val="both"/>
        <w:rPr>
          <w:rFonts w:ascii="Times New Roman" w:eastAsia="Times New Roman" w:hAnsi="Times New Roman" w:cs="Times New Roman"/>
          <w:color w:val="000000"/>
          <w:sz w:val="24"/>
          <w:szCs w:val="24"/>
          <w:lang w:eastAsia="es-ES"/>
        </w:rPr>
      </w:pPr>
      <w:r>
        <w:rPr>
          <w:rFonts w:ascii="Times New Roman" w:hAnsi="Times New Roman" w:cs="Times New Roman"/>
          <w:sz w:val="24"/>
          <w:szCs w:val="24"/>
        </w:rPr>
        <w:t xml:space="preserve"> </w:t>
      </w:r>
    </w:p>
    <w:p w14:paraId="68AF3036" w14:textId="77777777" w:rsidR="008F43A0" w:rsidRDefault="00CE78D8" w:rsidP="00CE78D8">
      <w:pPr>
        <w:pStyle w:val="NormalWeb"/>
        <w:numPr>
          <w:ilvl w:val="0"/>
          <w:numId w:val="1"/>
        </w:numPr>
        <w:jc w:val="both"/>
      </w:pPr>
      <w:r w:rsidRPr="00FB5411">
        <w:t>Ruegos y preguntas.</w:t>
      </w:r>
    </w:p>
    <w:p w14:paraId="30EB12FF" w14:textId="77777777" w:rsidR="008F43A0" w:rsidRDefault="008F43A0" w:rsidP="008F43A0">
      <w:pPr>
        <w:pStyle w:val="NormalWeb"/>
        <w:ind w:left="720"/>
        <w:jc w:val="both"/>
      </w:pPr>
    </w:p>
    <w:p w14:paraId="2BD6D6D8" w14:textId="77777777" w:rsidR="0058685E" w:rsidRDefault="003D7AA2" w:rsidP="008F43A0">
      <w:pPr>
        <w:pStyle w:val="NormalWeb"/>
        <w:ind w:left="720"/>
        <w:jc w:val="both"/>
      </w:pPr>
      <w:r>
        <w:t>El profesor Domingo Manzanares realiza una felicitación colectiva dirigida al profesorado, alumnado y personal de administración de servicios sobre la forma de gestionar la pandemia, felicitación a la que se suma el profesor Riquelme Perea</w:t>
      </w:r>
      <w:r w:rsidR="0058685E">
        <w:t xml:space="preserve">, </w:t>
      </w:r>
    </w:p>
    <w:p w14:paraId="5EB67215" w14:textId="77777777" w:rsidR="0058685E" w:rsidRDefault="0058685E" w:rsidP="008F43A0">
      <w:pPr>
        <w:pStyle w:val="NormalWeb"/>
        <w:ind w:left="720"/>
        <w:jc w:val="both"/>
      </w:pPr>
    </w:p>
    <w:p w14:paraId="6EE6DE9B" w14:textId="77777777" w:rsidR="0058685E" w:rsidRDefault="0058685E" w:rsidP="008F43A0">
      <w:pPr>
        <w:pStyle w:val="NormalWeb"/>
        <w:ind w:left="720"/>
        <w:jc w:val="both"/>
      </w:pPr>
    </w:p>
    <w:p w14:paraId="16C01658" w14:textId="29F6D37A" w:rsidR="00CE78D8" w:rsidRDefault="0058685E" w:rsidP="008F43A0">
      <w:pPr>
        <w:pStyle w:val="NormalWeb"/>
        <w:ind w:left="720"/>
        <w:jc w:val="both"/>
      </w:pPr>
      <w:r>
        <w:t>haciendo especial hincapié en la labor realizada por Ana olivares, responsable Covid del Centro,</w:t>
      </w:r>
      <w:r w:rsidR="003D7AA2">
        <w:t xml:space="preserve"> y las profesoras Rodríguez Pasquín y Soler Sánchez. </w:t>
      </w:r>
    </w:p>
    <w:p w14:paraId="7D1BA9D6" w14:textId="294F71A0" w:rsidR="0058685E" w:rsidRDefault="0058685E" w:rsidP="008F43A0">
      <w:pPr>
        <w:pStyle w:val="NormalWeb"/>
        <w:ind w:left="720"/>
        <w:jc w:val="both"/>
      </w:pPr>
    </w:p>
    <w:p w14:paraId="15967331" w14:textId="107F999E" w:rsidR="0058685E" w:rsidRDefault="0058685E" w:rsidP="008F43A0">
      <w:pPr>
        <w:pStyle w:val="NormalWeb"/>
        <w:ind w:left="720"/>
        <w:jc w:val="both"/>
      </w:pPr>
      <w:r>
        <w:t xml:space="preserve">Se resalta expresamente que esta Facultad fue la primera de la Universidad de Murcia en realizar una junta de Facultad en formato </w:t>
      </w:r>
      <w:proofErr w:type="spellStart"/>
      <w:r>
        <w:t>on</w:t>
      </w:r>
      <w:proofErr w:type="spellEnd"/>
      <w:r>
        <w:t xml:space="preserve"> line, y ahora, vuelve a ser otra vez la primera que, después de un año y medio de pandemia, retoma la presencialidad del acto.</w:t>
      </w:r>
    </w:p>
    <w:p w14:paraId="3DBE02D4" w14:textId="77777777" w:rsidR="0058685E" w:rsidRDefault="0058685E" w:rsidP="008F43A0">
      <w:pPr>
        <w:pStyle w:val="NormalWeb"/>
        <w:ind w:left="720"/>
        <w:jc w:val="both"/>
      </w:pPr>
    </w:p>
    <w:p w14:paraId="67C6DCC4" w14:textId="0DBAA922" w:rsidR="0058685E" w:rsidRPr="001D0C66" w:rsidRDefault="0058685E" w:rsidP="008F43A0">
      <w:pPr>
        <w:pStyle w:val="NormalWeb"/>
        <w:ind w:left="720"/>
        <w:jc w:val="both"/>
      </w:pPr>
      <w:r>
        <w:t xml:space="preserve">Siendo las 13.45, se levanta la sesión, indicando que, la tradicional cerveza de despedida del curso académico se suspende por razones preventivas. .  </w:t>
      </w:r>
    </w:p>
    <w:p w14:paraId="6225EA95" w14:textId="77777777" w:rsidR="00CE78D8" w:rsidRPr="001D0C66" w:rsidRDefault="00CE78D8" w:rsidP="00CE78D8">
      <w:pPr>
        <w:pStyle w:val="NormalWeb"/>
        <w:jc w:val="center"/>
      </w:pPr>
    </w:p>
    <w:p w14:paraId="63A5544E" w14:textId="6BDA1FFA" w:rsidR="00CE78D8" w:rsidRPr="001D0C66" w:rsidRDefault="00CE78D8" w:rsidP="00CE78D8">
      <w:pPr>
        <w:pStyle w:val="NormalWeb"/>
        <w:jc w:val="center"/>
      </w:pPr>
      <w:r w:rsidRPr="001D0C66">
        <w:t>En Murcia, a</w:t>
      </w:r>
      <w:r w:rsidR="00CF4B9A">
        <w:t xml:space="preserve"> 22 </w:t>
      </w:r>
      <w:r w:rsidR="005744B3">
        <w:t>de ju</w:t>
      </w:r>
      <w:r w:rsidR="002A6126">
        <w:t>l</w:t>
      </w:r>
      <w:r w:rsidR="005744B3">
        <w:t>io</w:t>
      </w:r>
      <w:r w:rsidRPr="001D0C66">
        <w:t xml:space="preserve"> de 202</w:t>
      </w:r>
      <w:r w:rsidR="005744B3">
        <w:t>1</w:t>
      </w:r>
    </w:p>
    <w:p w14:paraId="58A0300B" w14:textId="77777777" w:rsidR="00CE78D8" w:rsidRPr="001D0C66" w:rsidRDefault="00CE78D8" w:rsidP="00CE78D8">
      <w:pPr>
        <w:pStyle w:val="NormalWeb"/>
        <w:jc w:val="center"/>
      </w:pPr>
      <w:r w:rsidRPr="001D0C66">
        <w:t>LA SECRETARIA</w:t>
      </w:r>
    </w:p>
    <w:p w14:paraId="145FEB91" w14:textId="77777777" w:rsidR="00CE78D8" w:rsidRPr="001D0C66" w:rsidRDefault="00CE78D8" w:rsidP="00CE78D8">
      <w:pPr>
        <w:pStyle w:val="NormalWeb"/>
        <w:jc w:val="center"/>
      </w:pPr>
    </w:p>
    <w:p w14:paraId="3EDCDDC9" w14:textId="77777777" w:rsidR="00CE78D8" w:rsidRPr="001D0C66" w:rsidRDefault="00CE78D8" w:rsidP="00CE78D8">
      <w:pPr>
        <w:pStyle w:val="NormalWeb"/>
        <w:jc w:val="center"/>
      </w:pPr>
    </w:p>
    <w:p w14:paraId="3A354621" w14:textId="77777777" w:rsidR="00CE78D8" w:rsidRPr="001D0C66" w:rsidRDefault="00CE78D8" w:rsidP="00CE78D8">
      <w:pPr>
        <w:pStyle w:val="NormalWeb"/>
        <w:jc w:val="center"/>
      </w:pPr>
      <w:r w:rsidRPr="001D0C66">
        <w:t>Fdo. Alejandra Selma Penalva</w:t>
      </w:r>
    </w:p>
    <w:p w14:paraId="28D03F39" w14:textId="2A09B0F5" w:rsidR="00581C1F" w:rsidRDefault="00581C1F">
      <w:pPr>
        <w:rPr>
          <w:sz w:val="24"/>
          <w:szCs w:val="24"/>
        </w:rPr>
      </w:pPr>
    </w:p>
    <w:tbl>
      <w:tblPr>
        <w:tblStyle w:val="Tablaconcuadrcula"/>
        <w:tblW w:w="0" w:type="auto"/>
        <w:tblLook w:val="04A0" w:firstRow="1" w:lastRow="0" w:firstColumn="1" w:lastColumn="0" w:noHBand="0" w:noVBand="1"/>
      </w:tblPr>
      <w:tblGrid>
        <w:gridCol w:w="4247"/>
        <w:gridCol w:w="4247"/>
      </w:tblGrid>
      <w:tr w:rsidR="003D7AA2" w14:paraId="58F91EFF" w14:textId="77777777" w:rsidTr="003D7AA2">
        <w:tc>
          <w:tcPr>
            <w:tcW w:w="4247" w:type="dxa"/>
          </w:tcPr>
          <w:p w14:paraId="266827E6" w14:textId="77777777" w:rsidR="003D7AA2" w:rsidRDefault="003D7AA2" w:rsidP="003D7AA2">
            <w:pPr>
              <w:rPr>
                <w:sz w:val="24"/>
                <w:szCs w:val="24"/>
              </w:rPr>
            </w:pPr>
            <w:r>
              <w:rPr>
                <w:sz w:val="24"/>
                <w:szCs w:val="24"/>
              </w:rPr>
              <w:t>ASISTENTES</w:t>
            </w:r>
          </w:p>
          <w:p w14:paraId="04CF786D" w14:textId="77777777" w:rsidR="003D7AA2" w:rsidRDefault="003D7AA2" w:rsidP="003D7AA2">
            <w:pPr>
              <w:rPr>
                <w:sz w:val="24"/>
                <w:szCs w:val="24"/>
              </w:rPr>
            </w:pPr>
            <w:r>
              <w:rPr>
                <w:sz w:val="24"/>
                <w:szCs w:val="24"/>
              </w:rPr>
              <w:t>Prudencio José Riquelme Perea</w:t>
            </w:r>
          </w:p>
          <w:p w14:paraId="264BA738" w14:textId="77777777" w:rsidR="003D7AA2" w:rsidRDefault="003D7AA2" w:rsidP="003D7AA2">
            <w:pPr>
              <w:rPr>
                <w:sz w:val="24"/>
                <w:szCs w:val="24"/>
              </w:rPr>
            </w:pPr>
            <w:r>
              <w:rPr>
                <w:sz w:val="24"/>
                <w:szCs w:val="24"/>
              </w:rPr>
              <w:t xml:space="preserve">Isabel Soler </w:t>
            </w:r>
          </w:p>
          <w:p w14:paraId="3F5ADCF8" w14:textId="77777777" w:rsidR="003D7AA2" w:rsidRDefault="003D7AA2" w:rsidP="003D7AA2">
            <w:pPr>
              <w:rPr>
                <w:sz w:val="24"/>
                <w:szCs w:val="24"/>
              </w:rPr>
            </w:pPr>
            <w:r>
              <w:rPr>
                <w:sz w:val="24"/>
                <w:szCs w:val="24"/>
              </w:rPr>
              <w:t>Mariano Meseguer</w:t>
            </w:r>
          </w:p>
          <w:p w14:paraId="1BDBF6D4" w14:textId="77777777" w:rsidR="003D7AA2" w:rsidRDefault="003D7AA2" w:rsidP="003D7AA2">
            <w:pPr>
              <w:rPr>
                <w:sz w:val="24"/>
                <w:szCs w:val="24"/>
              </w:rPr>
            </w:pPr>
            <w:r>
              <w:rPr>
                <w:sz w:val="24"/>
                <w:szCs w:val="24"/>
              </w:rPr>
              <w:t>Isabel Barba</w:t>
            </w:r>
          </w:p>
          <w:p w14:paraId="6098E999" w14:textId="2C1D7CF1" w:rsidR="003D7AA2" w:rsidRDefault="003D7AA2" w:rsidP="003D7AA2">
            <w:pPr>
              <w:rPr>
                <w:sz w:val="24"/>
                <w:szCs w:val="24"/>
              </w:rPr>
            </w:pPr>
            <w:proofErr w:type="spellStart"/>
            <w:r>
              <w:rPr>
                <w:sz w:val="24"/>
                <w:szCs w:val="24"/>
              </w:rPr>
              <w:t>M</w:t>
            </w:r>
            <w:r w:rsidR="006E7A90">
              <w:rPr>
                <w:sz w:val="24"/>
                <w:szCs w:val="24"/>
              </w:rPr>
              <w:t>ª</w:t>
            </w:r>
            <w:proofErr w:type="spellEnd"/>
            <w:r>
              <w:rPr>
                <w:sz w:val="24"/>
                <w:szCs w:val="24"/>
              </w:rPr>
              <w:t xml:space="preserve"> Teresa Díaz </w:t>
            </w:r>
            <w:proofErr w:type="spellStart"/>
            <w:r>
              <w:rPr>
                <w:sz w:val="24"/>
                <w:szCs w:val="24"/>
              </w:rPr>
              <w:t>Delfa</w:t>
            </w:r>
            <w:proofErr w:type="spellEnd"/>
          </w:p>
          <w:p w14:paraId="65467077" w14:textId="77777777" w:rsidR="003D7AA2" w:rsidRDefault="003D7AA2" w:rsidP="003D7AA2">
            <w:pPr>
              <w:rPr>
                <w:sz w:val="24"/>
                <w:szCs w:val="24"/>
              </w:rPr>
            </w:pPr>
            <w:r>
              <w:rPr>
                <w:sz w:val="24"/>
                <w:szCs w:val="24"/>
              </w:rPr>
              <w:t>Miguel Esteban Yago</w:t>
            </w:r>
          </w:p>
          <w:p w14:paraId="5A5575EC" w14:textId="77777777" w:rsidR="003D7AA2" w:rsidRDefault="003D7AA2" w:rsidP="003D7AA2">
            <w:pPr>
              <w:rPr>
                <w:sz w:val="24"/>
                <w:szCs w:val="24"/>
              </w:rPr>
            </w:pPr>
            <w:r>
              <w:rPr>
                <w:sz w:val="24"/>
                <w:szCs w:val="24"/>
              </w:rPr>
              <w:t>Alejandra Selma Penalva</w:t>
            </w:r>
          </w:p>
          <w:p w14:paraId="1B99BFC5" w14:textId="77777777" w:rsidR="003D7AA2" w:rsidRDefault="003D7AA2" w:rsidP="003D7AA2">
            <w:pPr>
              <w:rPr>
                <w:sz w:val="24"/>
                <w:szCs w:val="24"/>
              </w:rPr>
            </w:pPr>
            <w:r>
              <w:rPr>
                <w:sz w:val="24"/>
                <w:szCs w:val="24"/>
              </w:rPr>
              <w:t>Domingo Manzanares</w:t>
            </w:r>
          </w:p>
          <w:p w14:paraId="745EA4A8" w14:textId="77777777" w:rsidR="003D7AA2" w:rsidRDefault="003D7AA2" w:rsidP="003D7AA2">
            <w:pPr>
              <w:rPr>
                <w:sz w:val="24"/>
                <w:szCs w:val="24"/>
              </w:rPr>
            </w:pPr>
            <w:r>
              <w:rPr>
                <w:sz w:val="24"/>
                <w:szCs w:val="24"/>
              </w:rPr>
              <w:t>Susana Martínez Rodríguez</w:t>
            </w:r>
          </w:p>
          <w:p w14:paraId="6DDFB4CB" w14:textId="77777777" w:rsidR="003D7AA2" w:rsidRDefault="003D7AA2" w:rsidP="003D7AA2">
            <w:pPr>
              <w:rPr>
                <w:sz w:val="24"/>
                <w:szCs w:val="24"/>
              </w:rPr>
            </w:pPr>
            <w:r>
              <w:rPr>
                <w:sz w:val="24"/>
                <w:szCs w:val="24"/>
              </w:rPr>
              <w:t xml:space="preserve">María Monserrate Rodríguez </w:t>
            </w:r>
            <w:proofErr w:type="spellStart"/>
            <w:r>
              <w:rPr>
                <w:sz w:val="24"/>
                <w:szCs w:val="24"/>
              </w:rPr>
              <w:t>Egío</w:t>
            </w:r>
            <w:proofErr w:type="spellEnd"/>
          </w:p>
          <w:p w14:paraId="3A27C203" w14:textId="3B13B1A9" w:rsidR="003D7AA2" w:rsidRDefault="003D7AA2" w:rsidP="003D7AA2">
            <w:pPr>
              <w:rPr>
                <w:sz w:val="24"/>
                <w:szCs w:val="24"/>
              </w:rPr>
            </w:pPr>
            <w:r>
              <w:rPr>
                <w:sz w:val="24"/>
                <w:szCs w:val="24"/>
              </w:rPr>
              <w:t xml:space="preserve">Noelia Cano </w:t>
            </w:r>
            <w:r w:rsidR="003967C0">
              <w:rPr>
                <w:sz w:val="24"/>
                <w:szCs w:val="24"/>
              </w:rPr>
              <w:t>Guillamón</w:t>
            </w:r>
          </w:p>
          <w:p w14:paraId="224AC715" w14:textId="7D628939" w:rsidR="003D7AA2" w:rsidRDefault="003D7AA2" w:rsidP="003D7AA2">
            <w:pPr>
              <w:rPr>
                <w:sz w:val="24"/>
                <w:szCs w:val="24"/>
              </w:rPr>
            </w:pPr>
            <w:r>
              <w:rPr>
                <w:sz w:val="24"/>
                <w:szCs w:val="24"/>
              </w:rPr>
              <w:t>Elia</w:t>
            </w:r>
            <w:r w:rsidR="003967C0">
              <w:rPr>
                <w:sz w:val="24"/>
                <w:szCs w:val="24"/>
              </w:rPr>
              <w:t xml:space="preserve"> García Rico</w:t>
            </w:r>
          </w:p>
          <w:p w14:paraId="29C429E0" w14:textId="77777777" w:rsidR="003D7AA2" w:rsidRDefault="003D7AA2" w:rsidP="003D7AA2">
            <w:pPr>
              <w:rPr>
                <w:sz w:val="24"/>
                <w:szCs w:val="24"/>
              </w:rPr>
            </w:pPr>
            <w:r>
              <w:rPr>
                <w:sz w:val="24"/>
                <w:szCs w:val="24"/>
              </w:rPr>
              <w:t xml:space="preserve">Antonio </w:t>
            </w:r>
            <w:proofErr w:type="spellStart"/>
            <w:r>
              <w:rPr>
                <w:sz w:val="24"/>
                <w:szCs w:val="24"/>
              </w:rPr>
              <w:t>Arqués</w:t>
            </w:r>
            <w:proofErr w:type="spellEnd"/>
          </w:p>
          <w:p w14:paraId="65874785" w14:textId="77777777" w:rsidR="003D7AA2" w:rsidRDefault="003D7AA2" w:rsidP="003D7AA2">
            <w:pPr>
              <w:rPr>
                <w:sz w:val="24"/>
                <w:szCs w:val="24"/>
              </w:rPr>
            </w:pPr>
            <w:r>
              <w:rPr>
                <w:sz w:val="24"/>
                <w:szCs w:val="24"/>
              </w:rPr>
              <w:t xml:space="preserve">Antonia Hervás </w:t>
            </w:r>
          </w:p>
          <w:p w14:paraId="11CFAEA8" w14:textId="77777777" w:rsidR="003D7AA2" w:rsidRDefault="003D7AA2" w:rsidP="003D7AA2">
            <w:pPr>
              <w:rPr>
                <w:sz w:val="24"/>
                <w:szCs w:val="24"/>
              </w:rPr>
            </w:pPr>
          </w:p>
          <w:p w14:paraId="43E9E497" w14:textId="77777777" w:rsidR="003D7AA2" w:rsidRDefault="003D7AA2">
            <w:pPr>
              <w:rPr>
                <w:sz w:val="24"/>
                <w:szCs w:val="24"/>
              </w:rPr>
            </w:pPr>
          </w:p>
        </w:tc>
        <w:tc>
          <w:tcPr>
            <w:tcW w:w="4247" w:type="dxa"/>
          </w:tcPr>
          <w:p w14:paraId="12A52B53" w14:textId="77777777" w:rsidR="003D7AA2" w:rsidRDefault="003D7AA2" w:rsidP="003D7AA2">
            <w:pPr>
              <w:rPr>
                <w:sz w:val="24"/>
                <w:szCs w:val="24"/>
              </w:rPr>
            </w:pPr>
            <w:r>
              <w:rPr>
                <w:sz w:val="24"/>
                <w:szCs w:val="24"/>
              </w:rPr>
              <w:t>EXCUSAN</w:t>
            </w:r>
          </w:p>
          <w:p w14:paraId="657BD9B4" w14:textId="77777777" w:rsidR="003D7AA2" w:rsidRDefault="003D7AA2" w:rsidP="003D7AA2">
            <w:pPr>
              <w:rPr>
                <w:sz w:val="24"/>
                <w:szCs w:val="24"/>
              </w:rPr>
            </w:pPr>
            <w:r>
              <w:rPr>
                <w:sz w:val="24"/>
                <w:szCs w:val="24"/>
              </w:rPr>
              <w:t>Pilar Ortiz García</w:t>
            </w:r>
          </w:p>
          <w:p w14:paraId="5B5BC454" w14:textId="77777777" w:rsidR="003D7AA2" w:rsidRDefault="003D7AA2" w:rsidP="003D7AA2">
            <w:pPr>
              <w:rPr>
                <w:sz w:val="24"/>
                <w:szCs w:val="24"/>
              </w:rPr>
            </w:pPr>
            <w:r>
              <w:rPr>
                <w:sz w:val="24"/>
                <w:szCs w:val="24"/>
              </w:rPr>
              <w:t>Fernando Martínez Valverde</w:t>
            </w:r>
          </w:p>
          <w:p w14:paraId="6A87A09B" w14:textId="77777777" w:rsidR="003D7AA2" w:rsidRDefault="003D7AA2" w:rsidP="003D7AA2">
            <w:pPr>
              <w:rPr>
                <w:sz w:val="24"/>
                <w:szCs w:val="24"/>
              </w:rPr>
            </w:pPr>
            <w:r>
              <w:rPr>
                <w:sz w:val="24"/>
                <w:szCs w:val="24"/>
              </w:rPr>
              <w:t>Lucía Valcárcel de Pedro</w:t>
            </w:r>
          </w:p>
          <w:p w14:paraId="70294F32" w14:textId="77777777" w:rsidR="003D7AA2" w:rsidRDefault="003D7AA2" w:rsidP="003D7AA2">
            <w:pPr>
              <w:rPr>
                <w:sz w:val="24"/>
                <w:szCs w:val="24"/>
              </w:rPr>
            </w:pPr>
            <w:r>
              <w:rPr>
                <w:sz w:val="24"/>
                <w:szCs w:val="24"/>
              </w:rPr>
              <w:t>Elisa Cuadros Garrido</w:t>
            </w:r>
          </w:p>
          <w:p w14:paraId="7BD018C9" w14:textId="77777777" w:rsidR="003D7AA2" w:rsidRDefault="003D7AA2" w:rsidP="003D7AA2">
            <w:pPr>
              <w:rPr>
                <w:sz w:val="24"/>
                <w:szCs w:val="24"/>
              </w:rPr>
            </w:pPr>
            <w:r>
              <w:rPr>
                <w:sz w:val="24"/>
                <w:szCs w:val="24"/>
              </w:rPr>
              <w:t>Encarnación Lucas Pérez</w:t>
            </w:r>
          </w:p>
          <w:p w14:paraId="7953DF50" w14:textId="77777777" w:rsidR="003D7AA2" w:rsidRDefault="003D7AA2" w:rsidP="003D7AA2">
            <w:pPr>
              <w:rPr>
                <w:sz w:val="24"/>
                <w:szCs w:val="24"/>
              </w:rPr>
            </w:pPr>
            <w:r>
              <w:rPr>
                <w:sz w:val="24"/>
                <w:szCs w:val="24"/>
              </w:rPr>
              <w:t>José María Ríos Mestre</w:t>
            </w:r>
          </w:p>
          <w:p w14:paraId="21AAE97D" w14:textId="77777777" w:rsidR="003D7AA2" w:rsidRDefault="003D7AA2" w:rsidP="003D7AA2">
            <w:pPr>
              <w:rPr>
                <w:sz w:val="24"/>
                <w:szCs w:val="24"/>
              </w:rPr>
            </w:pPr>
            <w:proofErr w:type="spellStart"/>
            <w:r>
              <w:rPr>
                <w:sz w:val="24"/>
                <w:szCs w:val="24"/>
              </w:rPr>
              <w:t>Mª</w:t>
            </w:r>
            <w:proofErr w:type="spellEnd"/>
            <w:r>
              <w:rPr>
                <w:sz w:val="24"/>
                <w:szCs w:val="24"/>
              </w:rPr>
              <w:t xml:space="preserve"> Carmen López Aniorte</w:t>
            </w:r>
          </w:p>
          <w:p w14:paraId="34CC29C4" w14:textId="77777777" w:rsidR="003D7AA2" w:rsidRDefault="003D7AA2" w:rsidP="003D7AA2">
            <w:pPr>
              <w:rPr>
                <w:sz w:val="24"/>
                <w:szCs w:val="24"/>
              </w:rPr>
            </w:pPr>
            <w:r>
              <w:rPr>
                <w:sz w:val="24"/>
                <w:szCs w:val="24"/>
              </w:rPr>
              <w:t>Francisco González Díaz</w:t>
            </w:r>
          </w:p>
          <w:p w14:paraId="176B1760" w14:textId="77777777" w:rsidR="003D7AA2" w:rsidRDefault="003D7AA2" w:rsidP="003D7AA2">
            <w:pPr>
              <w:rPr>
                <w:sz w:val="24"/>
                <w:szCs w:val="24"/>
              </w:rPr>
            </w:pPr>
            <w:r>
              <w:rPr>
                <w:sz w:val="24"/>
                <w:szCs w:val="24"/>
              </w:rPr>
              <w:t>Antonio Carrasco Hernández</w:t>
            </w:r>
          </w:p>
          <w:p w14:paraId="026C892F" w14:textId="202C9577" w:rsidR="003D7AA2" w:rsidRDefault="003D7AA2" w:rsidP="003D7AA2">
            <w:pPr>
              <w:rPr>
                <w:sz w:val="24"/>
                <w:szCs w:val="24"/>
              </w:rPr>
            </w:pPr>
            <w:r>
              <w:rPr>
                <w:sz w:val="24"/>
                <w:szCs w:val="24"/>
              </w:rPr>
              <w:t xml:space="preserve">Jesús Martínez </w:t>
            </w:r>
            <w:proofErr w:type="spellStart"/>
            <w:r>
              <w:rPr>
                <w:sz w:val="24"/>
                <w:szCs w:val="24"/>
              </w:rPr>
              <w:t>Férez</w:t>
            </w:r>
            <w:proofErr w:type="spellEnd"/>
          </w:p>
          <w:p w14:paraId="696EBD09" w14:textId="4B62C37A" w:rsidR="0058685E" w:rsidRDefault="0058685E" w:rsidP="003D7AA2">
            <w:pPr>
              <w:rPr>
                <w:sz w:val="24"/>
                <w:szCs w:val="24"/>
              </w:rPr>
            </w:pPr>
            <w:r>
              <w:rPr>
                <w:sz w:val="24"/>
                <w:szCs w:val="24"/>
              </w:rPr>
              <w:t>Julián Pérez Templado</w:t>
            </w:r>
          </w:p>
          <w:p w14:paraId="26F1FF3B" w14:textId="2AA775F3" w:rsidR="0058685E" w:rsidRPr="001D0C66" w:rsidRDefault="0058685E" w:rsidP="003D7AA2">
            <w:pPr>
              <w:rPr>
                <w:sz w:val="24"/>
                <w:szCs w:val="24"/>
              </w:rPr>
            </w:pPr>
            <w:r>
              <w:rPr>
                <w:sz w:val="24"/>
                <w:szCs w:val="24"/>
              </w:rPr>
              <w:t>Alfredo Martínez Pérez</w:t>
            </w:r>
          </w:p>
          <w:p w14:paraId="7EF35B0E" w14:textId="77777777" w:rsidR="003D7AA2" w:rsidRDefault="003D7AA2">
            <w:pPr>
              <w:rPr>
                <w:sz w:val="24"/>
                <w:szCs w:val="24"/>
              </w:rPr>
            </w:pPr>
          </w:p>
        </w:tc>
      </w:tr>
    </w:tbl>
    <w:p w14:paraId="50D679A6" w14:textId="4F05BC8E" w:rsidR="00CF4B9A" w:rsidRDefault="00CF4B9A">
      <w:pPr>
        <w:rPr>
          <w:sz w:val="24"/>
          <w:szCs w:val="24"/>
        </w:rPr>
      </w:pPr>
    </w:p>
    <w:p w14:paraId="627703EB" w14:textId="77777777" w:rsidR="002110D0" w:rsidRDefault="002110D0">
      <w:pPr>
        <w:rPr>
          <w:sz w:val="24"/>
          <w:szCs w:val="24"/>
        </w:rPr>
      </w:pPr>
    </w:p>
    <w:p w14:paraId="2ED968A5" w14:textId="659050FD" w:rsidR="00CF4B9A" w:rsidRDefault="00CF4B9A">
      <w:pPr>
        <w:rPr>
          <w:sz w:val="24"/>
          <w:szCs w:val="24"/>
        </w:rPr>
      </w:pPr>
    </w:p>
    <w:p w14:paraId="676C27BD" w14:textId="77777777" w:rsidR="003D7AA2" w:rsidRPr="001D0C66" w:rsidRDefault="003D7AA2">
      <w:pPr>
        <w:rPr>
          <w:sz w:val="24"/>
          <w:szCs w:val="24"/>
        </w:rPr>
      </w:pPr>
    </w:p>
    <w:sectPr w:rsidR="003D7AA2" w:rsidRPr="001D0C66">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DDBF" w14:textId="77777777" w:rsidR="008567E1" w:rsidRDefault="00F915EE">
    <w:pPr>
      <w:pStyle w:val="Textoindependiente"/>
      <w:spacing w:line="14" w:lineRule="auto"/>
      <w:rPr>
        <w:sz w:val="20"/>
      </w:rPr>
    </w:pPr>
    <w:r>
      <w:pict w14:anchorId="2457F7AF">
        <v:shapetype id="_x0000_t202" coordsize="21600,21600" o:spt="202" path="m,l,21600r21600,l21600,xe">
          <v:stroke joinstyle="miter"/>
          <v:path gradientshapeok="t" o:connecttype="rect"/>
        </v:shapetype>
        <v:shape id="_x0000_s2051" type="#_x0000_t202" style="position:absolute;margin-left:225.2pt;margin-top:770.2pt;width:144.95pt;height:10.5pt;z-index:-251652096;mso-position-horizontal-relative:page;mso-position-vertical-relative:page" filled="f" stroked="f">
          <v:textbox inset="0,0,0,0">
            <w:txbxContent>
              <w:p w14:paraId="01CFDF03" w14:textId="77777777" w:rsidR="008567E1" w:rsidRDefault="00F915EE">
                <w:pPr>
                  <w:spacing w:before="19"/>
                  <w:ind w:left="20"/>
                  <w:rPr>
                    <w:rFonts w:ascii="Verdana"/>
                    <w:b/>
                    <w:sz w:val="14"/>
                  </w:rPr>
                </w:pPr>
                <w:r>
                  <w:rPr>
                    <w:rFonts w:ascii="Verdana"/>
                    <w:b/>
                    <w:sz w:val="14"/>
                  </w:rPr>
                  <w:t>Campus</w:t>
                </w:r>
                <w:r>
                  <w:rPr>
                    <w:rFonts w:ascii="Verdana"/>
                    <w:b/>
                    <w:spacing w:val="-5"/>
                    <w:sz w:val="14"/>
                  </w:rPr>
                  <w:t xml:space="preserve"> </w:t>
                </w:r>
                <w:r>
                  <w:rPr>
                    <w:rFonts w:ascii="Verdana"/>
                    <w:b/>
                    <w:sz w:val="14"/>
                  </w:rPr>
                  <w:t>de</w:t>
                </w:r>
                <w:r>
                  <w:rPr>
                    <w:rFonts w:ascii="Verdana"/>
                    <w:b/>
                    <w:spacing w:val="-2"/>
                    <w:sz w:val="14"/>
                  </w:rPr>
                  <w:t xml:space="preserve"> </w:t>
                </w:r>
                <w:proofErr w:type="spellStart"/>
                <w:r>
                  <w:rPr>
                    <w:rFonts w:ascii="Verdana"/>
                    <w:b/>
                    <w:sz w:val="14"/>
                  </w:rPr>
                  <w:t>Espinardo</w:t>
                </w:r>
                <w:proofErr w:type="spellEnd"/>
                <w:r>
                  <w:rPr>
                    <w:rFonts w:ascii="Verdana"/>
                    <w:b/>
                    <w:sz w:val="14"/>
                  </w:rPr>
                  <w:t>.</w:t>
                </w:r>
                <w:r>
                  <w:rPr>
                    <w:rFonts w:ascii="Verdana"/>
                    <w:b/>
                    <w:spacing w:val="-3"/>
                    <w:sz w:val="14"/>
                  </w:rPr>
                  <w:t xml:space="preserve"> </w:t>
                </w:r>
                <w:r>
                  <w:rPr>
                    <w:rFonts w:ascii="Verdana"/>
                    <w:b/>
                    <w:sz w:val="14"/>
                  </w:rPr>
                  <w:t>30100</w:t>
                </w:r>
                <w:r>
                  <w:rPr>
                    <w:rFonts w:ascii="Verdana"/>
                    <w:b/>
                    <w:spacing w:val="-3"/>
                    <w:sz w:val="14"/>
                  </w:rPr>
                  <w:t xml:space="preserve"> </w:t>
                </w:r>
                <w:r>
                  <w:rPr>
                    <w:rFonts w:ascii="Verdana"/>
                    <w:b/>
                    <w:sz w:val="14"/>
                  </w:rPr>
                  <w:t>Murcia</w:t>
                </w:r>
              </w:p>
            </w:txbxContent>
          </v:textbox>
          <w10:wrap anchorx="page" anchory="page"/>
        </v:shape>
      </w:pict>
    </w:r>
    <w:r>
      <w:pict w14:anchorId="5DC5CCB0">
        <v:shape id="_x0000_s2052" type="#_x0000_t202" style="position:absolute;margin-left:169.5pt;margin-top:789.05pt;width:256.4pt;height:10.5pt;z-index:-251651072;mso-position-horizontal-relative:page;mso-position-vertical-relative:page" filled="f" stroked="f">
          <v:textbox inset="0,0,0,0">
            <w:txbxContent>
              <w:p w14:paraId="25EDE24B" w14:textId="77777777" w:rsidR="008567E1" w:rsidRDefault="00F915EE">
                <w:pPr>
                  <w:spacing w:before="19"/>
                  <w:ind w:left="20"/>
                  <w:rPr>
                    <w:rFonts w:ascii="Verdana" w:hAnsi="Verdana"/>
                    <w:b/>
                    <w:sz w:val="14"/>
                  </w:rPr>
                </w:pPr>
                <w:r>
                  <w:rPr>
                    <w:rFonts w:ascii="Verdana" w:hAnsi="Verdana"/>
                    <w:b/>
                    <w:sz w:val="14"/>
                  </w:rPr>
                  <w:t>T.</w:t>
                </w:r>
                <w:r>
                  <w:rPr>
                    <w:rFonts w:ascii="Verdana" w:hAnsi="Verdana"/>
                    <w:b/>
                    <w:spacing w:val="-3"/>
                    <w:sz w:val="14"/>
                  </w:rPr>
                  <w:t xml:space="preserve"> </w:t>
                </w:r>
                <w:r>
                  <w:rPr>
                    <w:rFonts w:ascii="Verdana" w:hAnsi="Verdana"/>
                    <w:b/>
                    <w:sz w:val="14"/>
                  </w:rPr>
                  <w:t>868</w:t>
                </w:r>
                <w:r>
                  <w:rPr>
                    <w:rFonts w:ascii="Verdana" w:hAnsi="Verdana"/>
                    <w:b/>
                    <w:spacing w:val="-2"/>
                    <w:sz w:val="14"/>
                  </w:rPr>
                  <w:t xml:space="preserve"> </w:t>
                </w:r>
                <w:r>
                  <w:rPr>
                    <w:rFonts w:ascii="Verdana" w:hAnsi="Verdana"/>
                    <w:b/>
                    <w:sz w:val="14"/>
                  </w:rPr>
                  <w:t>883112-13-14</w:t>
                </w:r>
                <w:r>
                  <w:rPr>
                    <w:rFonts w:ascii="Verdana" w:hAnsi="Verdana"/>
                    <w:b/>
                    <w:spacing w:val="-4"/>
                    <w:sz w:val="14"/>
                  </w:rPr>
                  <w:t xml:space="preserve"> </w:t>
                </w:r>
                <w:r>
                  <w:rPr>
                    <w:rFonts w:ascii="Verdana" w:hAnsi="Verdana"/>
                    <w:b/>
                    <w:sz w:val="14"/>
                  </w:rPr>
                  <w:t>–</w:t>
                </w:r>
                <w:r>
                  <w:rPr>
                    <w:rFonts w:ascii="Verdana" w:hAnsi="Verdana"/>
                    <w:b/>
                    <w:spacing w:val="-4"/>
                    <w:sz w:val="14"/>
                  </w:rPr>
                  <w:t xml:space="preserve"> </w:t>
                </w:r>
                <w:r>
                  <w:rPr>
                    <w:rFonts w:ascii="Verdana" w:hAnsi="Verdana"/>
                    <w:b/>
                    <w:sz w:val="14"/>
                  </w:rPr>
                  <w:t>F.</w:t>
                </w:r>
                <w:r>
                  <w:rPr>
                    <w:rFonts w:ascii="Verdana" w:hAnsi="Verdana"/>
                    <w:b/>
                    <w:spacing w:val="-1"/>
                    <w:sz w:val="14"/>
                  </w:rPr>
                  <w:t xml:space="preserve"> </w:t>
                </w:r>
                <w:r>
                  <w:rPr>
                    <w:rFonts w:ascii="Verdana" w:hAnsi="Verdana"/>
                    <w:b/>
                    <w:sz w:val="14"/>
                  </w:rPr>
                  <w:t>868</w:t>
                </w:r>
                <w:r>
                  <w:rPr>
                    <w:rFonts w:ascii="Verdana" w:hAnsi="Verdana"/>
                    <w:b/>
                    <w:spacing w:val="-2"/>
                    <w:sz w:val="14"/>
                  </w:rPr>
                  <w:t xml:space="preserve"> </w:t>
                </w:r>
                <w:r>
                  <w:rPr>
                    <w:rFonts w:ascii="Verdana" w:hAnsi="Verdana"/>
                    <w:b/>
                    <w:sz w:val="14"/>
                  </w:rPr>
                  <w:t>883109</w:t>
                </w:r>
                <w:r>
                  <w:rPr>
                    <w:rFonts w:ascii="Verdana" w:hAnsi="Verdana"/>
                    <w:b/>
                    <w:spacing w:val="-4"/>
                    <w:sz w:val="14"/>
                  </w:rPr>
                  <w:t xml:space="preserve"> </w:t>
                </w:r>
                <w:r>
                  <w:rPr>
                    <w:rFonts w:ascii="Verdana" w:hAnsi="Verdana"/>
                    <w:b/>
                    <w:sz w:val="14"/>
                  </w:rPr>
                  <w:t>–</w:t>
                </w:r>
                <w:r>
                  <w:rPr>
                    <w:rFonts w:ascii="Verdana" w:hAnsi="Verdana"/>
                    <w:b/>
                    <w:spacing w:val="-4"/>
                    <w:sz w:val="14"/>
                  </w:rPr>
                  <w:t xml:space="preserve"> </w:t>
                </w:r>
                <w:hyperlink r:id="rId1">
                  <w:r>
                    <w:rPr>
                      <w:rFonts w:ascii="Verdana" w:hAnsi="Verdana"/>
                      <w:b/>
                      <w:sz w:val="14"/>
                    </w:rPr>
                    <w:t>www.um.es/f-cctrabajo</w:t>
                  </w:r>
                </w:hyperlink>
              </w:p>
            </w:txbxContent>
          </v:textbox>
          <w10:wrap anchorx="page" anchory="page"/>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6C12C" w14:textId="77777777" w:rsidR="008567E1" w:rsidRDefault="00F915EE">
    <w:pPr>
      <w:pStyle w:val="Textoindependiente"/>
      <w:spacing w:line="14" w:lineRule="auto"/>
      <w:rPr>
        <w:sz w:val="20"/>
      </w:rPr>
    </w:pPr>
    <w:r>
      <w:pict w14:anchorId="74C54FDE">
        <v:rect id="_x0000_s2049" style="position:absolute;margin-left:453.6pt;margin-top:0;width:.5pt;height:90.85pt;z-index:-251657216;mso-position-horizontal-relative:page;mso-position-vertical-relative:page" fillcolor="black" stroked="f">
          <w10:wrap anchorx="page" anchory="page"/>
        </v:rect>
      </w:pict>
    </w:r>
    <w:r>
      <w:rPr>
        <w:noProof/>
      </w:rPr>
      <w:drawing>
        <wp:anchor distT="0" distB="0" distL="0" distR="0" simplePos="0" relativeHeight="251660288" behindDoc="1" locked="0" layoutInCell="1" allowOverlap="1" wp14:anchorId="1AF0D478" wp14:editId="2413CC2C">
          <wp:simplePos x="0" y="0"/>
          <wp:positionH relativeFrom="page">
            <wp:posOffset>45719</wp:posOffset>
          </wp:positionH>
          <wp:positionV relativeFrom="page">
            <wp:posOffset>77469</wp:posOffset>
          </wp:positionV>
          <wp:extent cx="1350009" cy="7912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50009" cy="791209"/>
                  </a:xfrm>
                  <a:prstGeom prst="rect">
                    <a:avLst/>
                  </a:prstGeom>
                </pic:spPr>
              </pic:pic>
            </a:graphicData>
          </a:graphic>
        </wp:anchor>
      </w:drawing>
    </w:r>
    <w:r>
      <w:rPr>
        <w:noProof/>
      </w:rPr>
      <w:drawing>
        <wp:anchor distT="0" distB="0" distL="0" distR="0" simplePos="0" relativeHeight="251661312" behindDoc="1" locked="0" layoutInCell="1" allowOverlap="1" wp14:anchorId="268C7FE3" wp14:editId="77130160">
          <wp:simplePos x="0" y="0"/>
          <wp:positionH relativeFrom="page">
            <wp:posOffset>4433977</wp:posOffset>
          </wp:positionH>
          <wp:positionV relativeFrom="page">
            <wp:posOffset>221742</wp:posOffset>
          </wp:positionV>
          <wp:extent cx="1285465" cy="35074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85465" cy="350741"/>
                  </a:xfrm>
                  <a:prstGeom prst="rect">
                    <a:avLst/>
                  </a:prstGeom>
                </pic:spPr>
              </pic:pic>
            </a:graphicData>
          </a:graphic>
        </wp:anchor>
      </w:drawing>
    </w:r>
    <w:r>
      <w:rPr>
        <w:noProof/>
      </w:rPr>
      <w:drawing>
        <wp:anchor distT="0" distB="0" distL="0" distR="0" simplePos="0" relativeHeight="251662336" behindDoc="1" locked="0" layoutInCell="1" allowOverlap="1" wp14:anchorId="2F28BEE1" wp14:editId="492F9315">
          <wp:simplePos x="0" y="0"/>
          <wp:positionH relativeFrom="page">
            <wp:posOffset>5865578</wp:posOffset>
          </wp:positionH>
          <wp:positionV relativeFrom="page">
            <wp:posOffset>451186</wp:posOffset>
          </wp:positionV>
          <wp:extent cx="1608118" cy="40454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608118" cy="404549"/>
                  </a:xfrm>
                  <a:prstGeom prst="rect">
                    <a:avLst/>
                  </a:prstGeom>
                </pic:spPr>
              </pic:pic>
            </a:graphicData>
          </a:graphic>
        </wp:anchor>
      </w:drawing>
    </w:r>
    <w:r>
      <w:pict w14:anchorId="5095F800">
        <v:shapetype id="_x0000_t202" coordsize="21600,21600" o:spt="202" path="m,l,21600r21600,l21600,xe">
          <v:stroke joinstyle="miter"/>
          <v:path gradientshapeok="t" o:connecttype="rect"/>
        </v:shapetype>
        <v:shape id="_x0000_s2050" type="#_x0000_t202" style="position:absolute;margin-left:456.3pt;margin-top:80.9pt;width:123.95pt;height:11pt;z-index:-251653120;mso-position-horizontal-relative:page;mso-position-vertical-relative:page" filled="f" stroked="f">
          <v:textbox inset="0,0,0,0">
            <w:txbxContent>
              <w:p w14:paraId="084A6D28" w14:textId="77777777" w:rsidR="008567E1" w:rsidRDefault="00F915EE">
                <w:pPr>
                  <w:spacing w:before="15"/>
                  <w:ind w:left="20"/>
                  <w:rPr>
                    <w:rFonts w:ascii="Arial"/>
                    <w:b/>
                    <w:sz w:val="16"/>
                  </w:rPr>
                </w:pPr>
                <w:r>
                  <w:rPr>
                    <w:rFonts w:ascii="Arial MT"/>
                    <w:sz w:val="16"/>
                  </w:rPr>
                  <w:t>Facultad</w:t>
                </w:r>
                <w:r>
                  <w:rPr>
                    <w:rFonts w:ascii="Arial MT"/>
                    <w:spacing w:val="-4"/>
                    <w:sz w:val="16"/>
                  </w:rPr>
                  <w:t xml:space="preserve"> </w:t>
                </w:r>
                <w:r>
                  <w:rPr>
                    <w:rFonts w:ascii="Arial MT"/>
                    <w:sz w:val="16"/>
                  </w:rPr>
                  <w:t>de</w:t>
                </w:r>
                <w:r>
                  <w:rPr>
                    <w:rFonts w:ascii="Arial MT"/>
                    <w:spacing w:val="-2"/>
                    <w:sz w:val="16"/>
                  </w:rPr>
                  <w:t xml:space="preserve"> </w:t>
                </w:r>
                <w:r>
                  <w:rPr>
                    <w:rFonts w:ascii="Arial"/>
                    <w:b/>
                    <w:sz w:val="16"/>
                  </w:rPr>
                  <w:t>Ciencias</w:t>
                </w:r>
                <w:r>
                  <w:rPr>
                    <w:rFonts w:ascii="Arial"/>
                    <w:b/>
                    <w:spacing w:val="-3"/>
                    <w:sz w:val="16"/>
                  </w:rPr>
                  <w:t xml:space="preserve"> </w:t>
                </w:r>
                <w:r>
                  <w:rPr>
                    <w:rFonts w:ascii="Arial"/>
                    <w:b/>
                    <w:sz w:val="16"/>
                  </w:rPr>
                  <w:t>del Trabajo</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1FDC"/>
    <w:multiLevelType w:val="multilevel"/>
    <w:tmpl w:val="D9841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0567FB"/>
    <w:multiLevelType w:val="hybridMultilevel"/>
    <w:tmpl w:val="CD3C1CA8"/>
    <w:lvl w:ilvl="0" w:tplc="B016B5DE">
      <w:numFmt w:val="bullet"/>
      <w:lvlText w:val=""/>
      <w:lvlJc w:val="left"/>
      <w:pPr>
        <w:ind w:left="812" w:hanging="708"/>
      </w:pPr>
      <w:rPr>
        <w:rFonts w:ascii="Symbol" w:eastAsia="Symbol" w:hAnsi="Symbol" w:cs="Symbol" w:hint="default"/>
        <w:w w:val="100"/>
        <w:sz w:val="24"/>
        <w:szCs w:val="24"/>
        <w:lang w:val="es-ES" w:eastAsia="en-US" w:bidi="ar-SA"/>
      </w:rPr>
    </w:lvl>
    <w:lvl w:ilvl="1" w:tplc="A28A2AE0">
      <w:numFmt w:val="bullet"/>
      <w:lvlText w:val="•"/>
      <w:lvlJc w:val="left"/>
      <w:pPr>
        <w:ind w:left="1611" w:hanging="708"/>
      </w:pPr>
      <w:rPr>
        <w:rFonts w:hint="default"/>
        <w:lang w:val="es-ES" w:eastAsia="en-US" w:bidi="ar-SA"/>
      </w:rPr>
    </w:lvl>
    <w:lvl w:ilvl="2" w:tplc="2FB823CE">
      <w:numFmt w:val="bullet"/>
      <w:lvlText w:val="•"/>
      <w:lvlJc w:val="left"/>
      <w:pPr>
        <w:ind w:left="2402" w:hanging="708"/>
      </w:pPr>
      <w:rPr>
        <w:rFonts w:hint="default"/>
        <w:lang w:val="es-ES" w:eastAsia="en-US" w:bidi="ar-SA"/>
      </w:rPr>
    </w:lvl>
    <w:lvl w:ilvl="3" w:tplc="DF0EA6CA">
      <w:numFmt w:val="bullet"/>
      <w:lvlText w:val="•"/>
      <w:lvlJc w:val="left"/>
      <w:pPr>
        <w:ind w:left="3193" w:hanging="708"/>
      </w:pPr>
      <w:rPr>
        <w:rFonts w:hint="default"/>
        <w:lang w:val="es-ES" w:eastAsia="en-US" w:bidi="ar-SA"/>
      </w:rPr>
    </w:lvl>
    <w:lvl w:ilvl="4" w:tplc="124C4DA4">
      <w:numFmt w:val="bullet"/>
      <w:lvlText w:val="•"/>
      <w:lvlJc w:val="left"/>
      <w:pPr>
        <w:ind w:left="3984" w:hanging="708"/>
      </w:pPr>
      <w:rPr>
        <w:rFonts w:hint="default"/>
        <w:lang w:val="es-ES" w:eastAsia="en-US" w:bidi="ar-SA"/>
      </w:rPr>
    </w:lvl>
    <w:lvl w:ilvl="5" w:tplc="0734C7CA">
      <w:numFmt w:val="bullet"/>
      <w:lvlText w:val="•"/>
      <w:lvlJc w:val="left"/>
      <w:pPr>
        <w:ind w:left="4775" w:hanging="708"/>
      </w:pPr>
      <w:rPr>
        <w:rFonts w:hint="default"/>
        <w:lang w:val="es-ES" w:eastAsia="en-US" w:bidi="ar-SA"/>
      </w:rPr>
    </w:lvl>
    <w:lvl w:ilvl="6" w:tplc="04D6D42A">
      <w:numFmt w:val="bullet"/>
      <w:lvlText w:val="•"/>
      <w:lvlJc w:val="left"/>
      <w:pPr>
        <w:ind w:left="5566" w:hanging="708"/>
      </w:pPr>
      <w:rPr>
        <w:rFonts w:hint="default"/>
        <w:lang w:val="es-ES" w:eastAsia="en-US" w:bidi="ar-SA"/>
      </w:rPr>
    </w:lvl>
    <w:lvl w:ilvl="7" w:tplc="CA2CAFEC">
      <w:numFmt w:val="bullet"/>
      <w:lvlText w:val="•"/>
      <w:lvlJc w:val="left"/>
      <w:pPr>
        <w:ind w:left="6357" w:hanging="708"/>
      </w:pPr>
      <w:rPr>
        <w:rFonts w:hint="default"/>
        <w:lang w:val="es-ES" w:eastAsia="en-US" w:bidi="ar-SA"/>
      </w:rPr>
    </w:lvl>
    <w:lvl w:ilvl="8" w:tplc="74545CA6">
      <w:numFmt w:val="bullet"/>
      <w:lvlText w:val="•"/>
      <w:lvlJc w:val="left"/>
      <w:pPr>
        <w:ind w:left="7148" w:hanging="708"/>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B2"/>
    <w:rsid w:val="000F0BC1"/>
    <w:rsid w:val="001B54B2"/>
    <w:rsid w:val="001D0C66"/>
    <w:rsid w:val="002110D0"/>
    <w:rsid w:val="002A6126"/>
    <w:rsid w:val="002D45F8"/>
    <w:rsid w:val="003967C0"/>
    <w:rsid w:val="003D7AA2"/>
    <w:rsid w:val="003E16F4"/>
    <w:rsid w:val="005744B3"/>
    <w:rsid w:val="00581C1F"/>
    <w:rsid w:val="0058685E"/>
    <w:rsid w:val="005E6132"/>
    <w:rsid w:val="006E7A90"/>
    <w:rsid w:val="008264AB"/>
    <w:rsid w:val="0083623C"/>
    <w:rsid w:val="00860A88"/>
    <w:rsid w:val="008F43A0"/>
    <w:rsid w:val="009F62B2"/>
    <w:rsid w:val="00A00D49"/>
    <w:rsid w:val="00A76C21"/>
    <w:rsid w:val="00AF0498"/>
    <w:rsid w:val="00B92BBB"/>
    <w:rsid w:val="00B941F0"/>
    <w:rsid w:val="00C07A55"/>
    <w:rsid w:val="00C6126D"/>
    <w:rsid w:val="00C96854"/>
    <w:rsid w:val="00CD1D65"/>
    <w:rsid w:val="00CE78D8"/>
    <w:rsid w:val="00CF4B9A"/>
    <w:rsid w:val="00D50CC4"/>
    <w:rsid w:val="00ED6C40"/>
    <w:rsid w:val="00F915EE"/>
    <w:rsid w:val="00FB54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8FD4074"/>
  <w15:chartTrackingRefBased/>
  <w15:docId w15:val="{1FB1B488-2657-4F16-B481-F591E999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941F0"/>
    <w:pPr>
      <w:widowControl w:val="0"/>
      <w:autoSpaceDE w:val="0"/>
      <w:autoSpaceDN w:val="0"/>
      <w:spacing w:before="119" w:after="0" w:line="240" w:lineRule="auto"/>
      <w:ind w:left="101"/>
      <w:jc w:val="both"/>
      <w:outlineLvl w:val="0"/>
    </w:pPr>
    <w:rPr>
      <w:rFonts w:ascii="Trebuchet MS" w:eastAsia="Trebuchet MS" w:hAnsi="Trebuchet MS" w:cs="Trebuchet MS"/>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rsid w:val="00CE78D8"/>
    <w:pPr>
      <w:keepNext/>
      <w:tabs>
        <w:tab w:val="left" w:pos="708"/>
      </w:tabs>
      <w:suppressAutoHyphens/>
      <w:spacing w:after="0" w:line="360" w:lineRule="auto"/>
      <w:jc w:val="both"/>
    </w:pPr>
    <w:rPr>
      <w:rFonts w:ascii="Times New Roman" w:eastAsia="Times New Roman" w:hAnsi="Times New Roman" w:cs="Times New Roman"/>
      <w:sz w:val="24"/>
      <w:szCs w:val="20"/>
      <w:lang w:eastAsia="es-ES"/>
    </w:rPr>
  </w:style>
  <w:style w:type="paragraph" w:styleId="Ttulo">
    <w:name w:val="Title"/>
    <w:basedOn w:val="Normal"/>
    <w:next w:val="Subttulo"/>
    <w:link w:val="TtuloCar"/>
    <w:uiPriority w:val="10"/>
    <w:qFormat/>
    <w:rsid w:val="00CE78D8"/>
    <w:pPr>
      <w:tabs>
        <w:tab w:val="left" w:pos="708"/>
      </w:tabs>
      <w:suppressAutoHyphens/>
      <w:spacing w:after="0" w:line="360" w:lineRule="auto"/>
      <w:jc w:val="center"/>
    </w:pPr>
    <w:rPr>
      <w:rFonts w:ascii="Times New Roman" w:eastAsia="Times New Roman" w:hAnsi="Times New Roman" w:cs="Times New Roman"/>
      <w:b/>
      <w:bCs/>
      <w:sz w:val="24"/>
      <w:szCs w:val="20"/>
      <w:u w:val="single"/>
      <w:lang w:eastAsia="es-ES"/>
    </w:rPr>
  </w:style>
  <w:style w:type="character" w:customStyle="1" w:styleId="TtuloCar">
    <w:name w:val="Título Car"/>
    <w:basedOn w:val="Fuentedeprrafopredeter"/>
    <w:link w:val="Ttulo"/>
    <w:uiPriority w:val="10"/>
    <w:rsid w:val="00CE78D8"/>
    <w:rPr>
      <w:rFonts w:ascii="Times New Roman" w:eastAsia="Times New Roman" w:hAnsi="Times New Roman" w:cs="Times New Roman"/>
      <w:b/>
      <w:bCs/>
      <w:sz w:val="24"/>
      <w:szCs w:val="20"/>
      <w:u w:val="single"/>
      <w:lang w:eastAsia="es-ES"/>
    </w:rPr>
  </w:style>
  <w:style w:type="paragraph" w:styleId="NormalWeb">
    <w:name w:val="Normal (Web)"/>
    <w:basedOn w:val="Normal"/>
    <w:uiPriority w:val="99"/>
    <w:rsid w:val="00CE78D8"/>
    <w:pPr>
      <w:tabs>
        <w:tab w:val="left" w:pos="708"/>
      </w:tabs>
      <w:suppressAutoHyphens/>
      <w:spacing w:before="28" w:after="28" w:line="100" w:lineRule="atLeast"/>
    </w:pPr>
    <w:rPr>
      <w:rFonts w:ascii="Times New Roman" w:eastAsia="Times New Roman" w:hAnsi="Times New Roman" w:cs="Times New Roman"/>
      <w:sz w:val="24"/>
      <w:szCs w:val="24"/>
      <w:lang w:eastAsia="es-ES"/>
    </w:rPr>
  </w:style>
  <w:style w:type="paragraph" w:styleId="Subttulo">
    <w:name w:val="Subtitle"/>
    <w:basedOn w:val="Normal"/>
    <w:next w:val="Normal"/>
    <w:link w:val="SubttuloCar"/>
    <w:uiPriority w:val="11"/>
    <w:qFormat/>
    <w:rsid w:val="00CE78D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E78D8"/>
    <w:rPr>
      <w:rFonts w:eastAsiaTheme="minorEastAsia"/>
      <w:color w:val="5A5A5A" w:themeColor="text1" w:themeTint="A5"/>
      <w:spacing w:val="15"/>
    </w:rPr>
  </w:style>
  <w:style w:type="paragraph" w:styleId="Prrafodelista">
    <w:name w:val="List Paragraph"/>
    <w:basedOn w:val="Normal"/>
    <w:uiPriority w:val="1"/>
    <w:qFormat/>
    <w:rsid w:val="00C6126D"/>
    <w:pPr>
      <w:ind w:left="720"/>
      <w:contextualSpacing/>
    </w:pPr>
  </w:style>
  <w:style w:type="character" w:customStyle="1" w:styleId="Ttulo1Car">
    <w:name w:val="Título 1 Car"/>
    <w:basedOn w:val="Fuentedeprrafopredeter"/>
    <w:link w:val="Ttulo1"/>
    <w:uiPriority w:val="9"/>
    <w:rsid w:val="00B941F0"/>
    <w:rPr>
      <w:rFonts w:ascii="Trebuchet MS" w:eastAsia="Trebuchet MS" w:hAnsi="Trebuchet MS" w:cs="Trebuchet MS"/>
      <w:b/>
      <w:bCs/>
      <w:sz w:val="24"/>
      <w:szCs w:val="24"/>
    </w:rPr>
  </w:style>
  <w:style w:type="paragraph" w:styleId="Textoindependiente">
    <w:name w:val="Body Text"/>
    <w:basedOn w:val="Normal"/>
    <w:link w:val="TextoindependienteCar"/>
    <w:uiPriority w:val="1"/>
    <w:qFormat/>
    <w:rsid w:val="00B941F0"/>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B941F0"/>
    <w:rPr>
      <w:rFonts w:ascii="Trebuchet MS" w:eastAsia="Trebuchet MS" w:hAnsi="Trebuchet MS" w:cs="Trebuchet MS"/>
      <w:sz w:val="24"/>
      <w:szCs w:val="24"/>
    </w:rPr>
  </w:style>
  <w:style w:type="table" w:styleId="Tablaconcuadrcula">
    <w:name w:val="Table Grid"/>
    <w:basedOn w:val="Tablanormal"/>
    <w:uiPriority w:val="39"/>
    <w:rsid w:val="003D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613720">
      <w:bodyDiv w:val="1"/>
      <w:marLeft w:val="0"/>
      <w:marRight w:val="0"/>
      <w:marTop w:val="0"/>
      <w:marBottom w:val="0"/>
      <w:divBdr>
        <w:top w:val="none" w:sz="0" w:space="0" w:color="auto"/>
        <w:left w:val="none" w:sz="0" w:space="0" w:color="auto"/>
        <w:bottom w:val="none" w:sz="0" w:space="0" w:color="auto"/>
        <w:right w:val="none" w:sz="0" w:space="0" w:color="auto"/>
      </w:divBdr>
      <w:divsChild>
        <w:div w:id="1515000154">
          <w:marLeft w:val="0"/>
          <w:marRight w:val="0"/>
          <w:marTop w:val="0"/>
          <w:marBottom w:val="0"/>
          <w:divBdr>
            <w:top w:val="none" w:sz="0" w:space="0" w:color="auto"/>
            <w:left w:val="none" w:sz="0" w:space="0" w:color="auto"/>
            <w:bottom w:val="none" w:sz="0" w:space="0" w:color="auto"/>
            <w:right w:val="none" w:sz="0" w:space="0" w:color="auto"/>
          </w:divBdr>
        </w:div>
        <w:div w:id="91508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um.es/f-cctrabaj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5</Pages>
  <Words>1284</Words>
  <Characters>7182</Characters>
  <Application>Microsoft Office Word</Application>
  <DocSecurity>0</DocSecurity>
  <Lines>123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SelmaPenalva</dc:creator>
  <cp:keywords/>
  <dc:description/>
  <cp:lastModifiedBy>Alejandra  SelmaPenalva</cp:lastModifiedBy>
  <cp:revision>12</cp:revision>
  <dcterms:created xsi:type="dcterms:W3CDTF">2021-07-19T08:15:00Z</dcterms:created>
  <dcterms:modified xsi:type="dcterms:W3CDTF">2021-07-22T16:20:00Z</dcterms:modified>
</cp:coreProperties>
</file>